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645392216"/>
        <w:docPartObj>
          <w:docPartGallery w:val="Cover Pages"/>
          <w:docPartUnique/>
        </w:docPartObj>
      </w:sdtPr>
      <w:sdtEndPr/>
      <w:sdtContent>
        <w:p w14:paraId="1498777B" w14:textId="4F78B4AB" w:rsidR="00DD1824" w:rsidRDefault="005622DF" w:rsidP="0027269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28032" behindDoc="0" locked="0" layoutInCell="1" allowOverlap="1" wp14:anchorId="6323CBFF" wp14:editId="69F939F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1191024</wp:posOffset>
                    </wp:positionV>
                    <wp:extent cx="7560000" cy="3308585"/>
                    <wp:effectExtent l="0" t="0" r="3175" b="6350"/>
                    <wp:wrapNone/>
                    <wp:docPr id="251171961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33085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070458" w14:textId="77777777" w:rsidR="00B05617" w:rsidRDefault="00B05617" w:rsidP="0027269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323CBFF" id="Rectangle 5" o:spid="_x0000_s1026" style="position:absolute;left:0;text-align:left;margin-left:0;margin-top:93.8pt;width:595.3pt;height:260.5pt;z-index:251628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" fillcolor="white [3212]" stroked="f" strokeweight="1pt">
                    <v:textbox>
                      <w:txbxContent>
                        <w:p w14:paraId="6C070458" w14:textId="77777777" w:rsidR="00B05617" w:rsidRDefault="00B05617" w:rsidP="00272698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39AAD92" w14:textId="06DA7647" w:rsidR="00DD1824" w:rsidRPr="00DD1824" w:rsidRDefault="00987B04" w:rsidP="0027269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29056" behindDoc="0" locked="0" layoutInCell="1" allowOverlap="1" wp14:anchorId="5369CF87" wp14:editId="081D9198">
                    <wp:simplePos x="0" y="0"/>
                    <wp:positionH relativeFrom="margin">
                      <wp:posOffset>527685</wp:posOffset>
                    </wp:positionH>
                    <wp:positionV relativeFrom="page">
                      <wp:posOffset>1714500</wp:posOffset>
                    </wp:positionV>
                    <wp:extent cx="5633720" cy="2733675"/>
                    <wp:effectExtent l="0" t="0" r="0" b="0"/>
                    <wp:wrapNone/>
                    <wp:docPr id="44986593" name="Zone de text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33720" cy="2733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F3A30D" w14:textId="203E53D1" w:rsidR="00DF004F" w:rsidRDefault="00FF3A02">
                                <w:pPr>
                                  <w:spacing w:line="276" w:lineRule="auto"/>
                                  <w:jc w:val="right"/>
                                  <w:rPr>
                                    <w:rFonts w:ascii="Poppins" w:hAnsi="Poppins" w:cs="Poppins"/>
                                    <w:kern w:val="0"/>
                                    <w:sz w:val="18"/>
                                    <w:szCs w:val="18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sz w:val="18"/>
                                    <w:szCs w:val="18"/>
                                    <w:lang w:val="en-US"/>
                                  </w:rPr>
                                  <w:t xml:space="preserve">April </w:t>
                                </w:r>
                                <w:r w:rsidR="00E22FDF">
                                  <w:rPr>
                                    <w:rFonts w:ascii="Poppins" w:hAnsi="Poppins" w:cs="Poppins"/>
                                    <w:sz w:val="18"/>
                                    <w:szCs w:val="18"/>
                                    <w:lang w:val="en-US"/>
                                  </w:rPr>
                                  <w:t>2</w:t>
                                </w:r>
                                <w:r w:rsidR="004273CD">
                                  <w:rPr>
                                    <w:rFonts w:ascii="Poppins" w:hAnsi="Poppins" w:cs="Poppins"/>
                                    <w:sz w:val="18"/>
                                    <w:szCs w:val="18"/>
                                    <w:lang w:val="en-US"/>
                                  </w:rPr>
                                  <w:t>4</w:t>
                                </w:r>
                                <w:r w:rsidR="00E22FDF">
                                  <w:rPr>
                                    <w:rFonts w:ascii="Poppins" w:hAnsi="Poppins" w:cs="Poppins"/>
                                    <w:sz w:val="18"/>
                                    <w:szCs w:val="18"/>
                                    <w:lang w:val="en-US"/>
                                  </w:rPr>
                                  <w:t>nd</w:t>
                                </w:r>
                                <w:r w:rsidR="00DF004F">
                                  <w:rPr>
                                    <w:rFonts w:ascii="Poppins" w:hAnsi="Poppins" w:cs="Poppins"/>
                                    <w:sz w:val="18"/>
                                    <w:szCs w:val="18"/>
                                    <w:lang w:val="en-US"/>
                                  </w:rPr>
                                  <w:t>, 2025</w:t>
                                </w:r>
                              </w:p>
                              <w:p w14:paraId="2FC308E2" w14:textId="77777777" w:rsidR="00DF004F" w:rsidRDefault="00DF004F">
                                <w:pPr>
                                  <w:spacing w:line="276" w:lineRule="auto"/>
                                  <w:rPr>
                                    <w:rFonts w:ascii="Poppins" w:hAnsi="Poppins" w:cs="Poppins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sz w:val="28"/>
                                    <w:szCs w:val="28"/>
                                    <w:lang w:val="en-US"/>
                                  </w:rPr>
                                  <w:t xml:space="preserve">Call for Expressions of Interest </w:t>
                                </w:r>
                              </w:p>
                              <w:p w14:paraId="683893CD" w14:textId="77777777" w:rsidR="00DF004F" w:rsidRDefault="00DF004F">
                                <w:pPr>
                                  <w:spacing w:line="276" w:lineRule="auto"/>
                                  <w:rPr>
                                    <w:rFonts w:ascii="Poppins" w:hAnsi="Poppins" w:cs="Poppins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sz w:val="18"/>
                                    <w:szCs w:val="18"/>
                                    <w:lang w:val="en-US"/>
                                  </w:rPr>
                                  <w:t> </w:t>
                                </w:r>
                              </w:p>
                              <w:p w14:paraId="5D8B072C" w14:textId="256454C6" w:rsidR="00DF004F" w:rsidRDefault="00DF004F">
                                <w:pPr>
                                  <w:spacing w:after="440" w:line="276" w:lineRule="auto"/>
                                  <w:rPr>
                                    <w:rFonts w:ascii="Poppins" w:hAnsi="Poppins" w:cs="Poppins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sz w:val="44"/>
                                    <w:szCs w:val="44"/>
                                    <w:lang w:val="en-US"/>
                                  </w:rPr>
                                  <w:t>Jupiter 1000</w:t>
                                </w:r>
                                <w:r w:rsidR="001515B0">
                                  <w:rPr>
                                    <w:rFonts w:ascii="Poppins" w:hAnsi="Poppins" w:cs="Poppins"/>
                                    <w:sz w:val="44"/>
                                    <w:szCs w:val="44"/>
                                    <w:lang w:val="en-US"/>
                                  </w:rPr>
                                  <w:t xml:space="preserve"> becomes </w:t>
                                </w:r>
                                <w:r>
                                  <w:rPr>
                                    <w:rFonts w:ascii="Poppins" w:hAnsi="Poppins" w:cs="Poppins"/>
                                    <w:sz w:val="44"/>
                                    <w:szCs w:val="44"/>
                                    <w:lang w:val="en-US"/>
                                  </w:rPr>
                                  <w:t xml:space="preserve">a territorial platform </w:t>
                                </w:r>
                                <w:r w:rsidR="002109EB" w:rsidRPr="002109EB">
                                  <w:rPr>
                                    <w:rFonts w:ascii="Poppins" w:hAnsi="Poppins" w:cs="Poppins"/>
                                    <w:sz w:val="44"/>
                                    <w:szCs w:val="44"/>
                                    <w:lang w:val="en-US"/>
                                  </w:rPr>
                                  <w:t xml:space="preserve">dedicated to </w:t>
                                </w:r>
                                <w:r w:rsidR="002109EB" w:rsidRPr="00CE735D">
                                  <w:rPr>
                                    <w:rFonts w:ascii="Poppins" w:hAnsi="Poppins" w:cs="Poppins"/>
                                    <w:sz w:val="44"/>
                                    <w:szCs w:val="44"/>
                                    <w:lang w:val="en-US"/>
                                  </w:rPr>
                                  <w:t>the development of hydrogen, CO2, and green fuels</w:t>
                                </w:r>
                                <w:r w:rsidR="002109EB" w:rsidDel="002109EB">
                                  <w:rPr>
                                    <w:rFonts w:ascii="Poppins" w:hAnsi="Poppins" w:cs="Poppins"/>
                                    <w:sz w:val="44"/>
                                    <w:szCs w:val="4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0" wrap="square" lIns="91440" tIns="45720" rIns="91440" bIns="45720" anchor="t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369CF87" id="Zone de texte 6" o:spid="_x0000_s1027" style="position:absolute;left:0;text-align:left;margin-left:41.55pt;margin-top:135pt;width:443.6pt;height:215.2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" filled="f" stroked="f" strokeweight=".5pt">
                    <v:textbox>
                      <w:txbxContent>
                        <w:p w14:paraId="3AF3A30D" w14:textId="203E53D1" w:rsidR="00DF004F" w:rsidRDefault="00FF3A02">
                          <w:pPr>
                            <w:spacing w:line="276" w:lineRule="auto"/>
                            <w:jc w:val="right"/>
                            <w:rPr>
                              <w:rFonts w:ascii="Poppins" w:hAnsi="Poppins" w:cs="Poppins"/>
                              <w:kern w:val="0"/>
                              <w:sz w:val="18"/>
                              <w:szCs w:val="18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18"/>
                              <w:szCs w:val="18"/>
                              <w:lang w:val="en-US"/>
                            </w:rPr>
                            <w:t xml:space="preserve">April </w:t>
                          </w:r>
                          <w:r w:rsidR="00E22FDF">
                            <w:rPr>
                              <w:rFonts w:ascii="Poppins" w:hAnsi="Poppins" w:cs="Poppins"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  <w:r w:rsidR="004273CD">
                            <w:rPr>
                              <w:rFonts w:ascii="Poppins" w:hAnsi="Poppins" w:cs="Poppins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="00E22FDF">
                            <w:rPr>
                              <w:rFonts w:ascii="Poppins" w:hAnsi="Poppins" w:cs="Poppins"/>
                              <w:sz w:val="18"/>
                              <w:szCs w:val="18"/>
                              <w:lang w:val="en-US"/>
                            </w:rPr>
                            <w:t>nd</w:t>
                          </w:r>
                          <w:r w:rsidR="00DF004F">
                            <w:rPr>
                              <w:rFonts w:ascii="Poppins" w:hAnsi="Poppins" w:cs="Poppins"/>
                              <w:sz w:val="18"/>
                              <w:szCs w:val="18"/>
                              <w:lang w:val="en-US"/>
                            </w:rPr>
                            <w:t>, 2025</w:t>
                          </w:r>
                        </w:p>
                        <w:p w14:paraId="2FC308E2" w14:textId="77777777" w:rsidR="00DF004F" w:rsidRDefault="00DF004F">
                          <w:pPr>
                            <w:spacing w:line="276" w:lineRule="auto"/>
                            <w:rPr>
                              <w:rFonts w:ascii="Poppins" w:hAnsi="Poppins" w:cs="Poppins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28"/>
                              <w:szCs w:val="28"/>
                              <w:lang w:val="en-US"/>
                            </w:rPr>
                            <w:t xml:space="preserve">Call for Expressions of Interest </w:t>
                          </w:r>
                        </w:p>
                        <w:p w14:paraId="683893CD" w14:textId="77777777" w:rsidR="00DF004F" w:rsidRDefault="00DF004F">
                          <w:pPr>
                            <w:spacing w:line="276" w:lineRule="auto"/>
                            <w:rPr>
                              <w:rFonts w:ascii="Poppins" w:hAnsi="Poppins" w:cs="Poppins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</w:p>
                        <w:p w14:paraId="5D8B072C" w14:textId="256454C6" w:rsidR="00DF004F" w:rsidRDefault="00DF004F">
                          <w:pPr>
                            <w:spacing w:after="440" w:line="276" w:lineRule="auto"/>
                            <w:rPr>
                              <w:rFonts w:ascii="Poppins" w:hAnsi="Poppins" w:cs="Poppins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44"/>
                              <w:szCs w:val="44"/>
                              <w:lang w:val="en-US"/>
                            </w:rPr>
                            <w:t>Jupiter 1000</w:t>
                          </w:r>
                          <w:r w:rsidR="001515B0">
                            <w:rPr>
                              <w:rFonts w:ascii="Poppins" w:hAnsi="Poppins" w:cs="Poppins"/>
                              <w:sz w:val="44"/>
                              <w:szCs w:val="44"/>
                              <w:lang w:val="en-US"/>
                            </w:rPr>
                            <w:t xml:space="preserve"> becomes </w:t>
                          </w:r>
                          <w:r>
                            <w:rPr>
                              <w:rFonts w:ascii="Poppins" w:hAnsi="Poppins" w:cs="Poppins"/>
                              <w:sz w:val="44"/>
                              <w:szCs w:val="44"/>
                              <w:lang w:val="en-US"/>
                            </w:rPr>
                            <w:t xml:space="preserve">a territorial platform </w:t>
                          </w:r>
                          <w:r w:rsidR="002109EB" w:rsidRPr="002109EB">
                            <w:rPr>
                              <w:rFonts w:ascii="Poppins" w:hAnsi="Poppins" w:cs="Poppins"/>
                              <w:sz w:val="44"/>
                              <w:szCs w:val="44"/>
                              <w:lang w:val="en-US"/>
                            </w:rPr>
                            <w:t xml:space="preserve">dedicated to </w:t>
                          </w:r>
                          <w:r w:rsidR="002109EB" w:rsidRPr="00CE735D">
                            <w:rPr>
                              <w:rFonts w:ascii="Poppins" w:hAnsi="Poppins" w:cs="Poppins"/>
                              <w:sz w:val="44"/>
                              <w:szCs w:val="44"/>
                              <w:lang w:val="en-US"/>
                            </w:rPr>
                            <w:t>the development of hydrogen, CO2, and green fuels</w:t>
                          </w:r>
                          <w:r w:rsidR="002109EB" w:rsidDel="002109EB">
                            <w:rPr>
                              <w:rFonts w:ascii="Poppins" w:hAnsi="Poppins" w:cs="Poppins"/>
                              <w:sz w:val="44"/>
                              <w:szCs w:val="4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5622DF" w:rsidRPr="007B5468">
            <w:rPr>
              <w:noProof/>
            </w:rPr>
            <w:drawing>
              <wp:anchor distT="0" distB="0" distL="114300" distR="114300" simplePos="0" relativeHeight="251625984" behindDoc="1" locked="0" layoutInCell="1" allowOverlap="1" wp14:anchorId="490EE45E" wp14:editId="2312A3A9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1728800" cy="7822800"/>
                <wp:effectExtent l="0" t="0" r="0" b="635"/>
                <wp:wrapNone/>
                <wp:docPr id="1597227653" name="Image 6" descr="Une image contenant plein air, ciel, plante, nuage&#10;&#10;Le contenu généré par l’IA peut être incorrec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7227653" name="Image 6" descr="Une image contenant plein air, ciel, plante, nuage&#10;&#10;Le contenu généré par l’IA peut être incorrect."/>
                        <pic:cNvPicPr/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647" t="-2504" r="-31647" b="2504"/>
                        <a:stretch/>
                      </pic:blipFill>
                      <pic:spPr bwMode="auto">
                        <a:xfrm>
                          <a:off x="0" y="0"/>
                          <a:ext cx="11728800" cy="7822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D1824">
            <w:br w:type="page"/>
          </w:r>
        </w:p>
      </w:sdtContent>
    </w:sdt>
    <w:p w14:paraId="64021C48" w14:textId="11AE7287" w:rsidR="00A96FD6" w:rsidRPr="00570FB5" w:rsidRDefault="00570FB5" w:rsidP="004C500A">
      <w:pPr>
        <w:pStyle w:val="Titre"/>
        <w:ind w:left="0"/>
        <w:rPr>
          <w:color w:val="204B4D" w:themeColor="accent1"/>
          <w:lang w:val="en-US"/>
        </w:rPr>
      </w:pPr>
      <w:r w:rsidRPr="00570FB5">
        <w:rPr>
          <w:color w:val="204B4D" w:themeColor="accent1"/>
          <w:lang w:val="en-US"/>
        </w:rPr>
        <w:lastRenderedPageBreak/>
        <w:t>Call for Expressions of Interest</w:t>
      </w:r>
      <w:r w:rsidR="00A96FD6" w:rsidRPr="00570FB5">
        <w:rPr>
          <w:color w:val="204B4D" w:themeColor="accent1"/>
          <w:lang w:val="en-US"/>
        </w:rPr>
        <w:t xml:space="preserve"> </w:t>
      </w:r>
    </w:p>
    <w:p w14:paraId="72A49DE0" w14:textId="1049A683" w:rsidR="00A96FD6" w:rsidRPr="00570FB5" w:rsidRDefault="004F77CF" w:rsidP="00272698">
      <w:pPr>
        <w:pStyle w:val="Titre"/>
        <w:rPr>
          <w:i/>
          <w:iCs/>
          <w:color w:val="204B4D" w:themeColor="accent1"/>
          <w:sz w:val="52"/>
          <w:szCs w:val="52"/>
          <w:lang w:val="en-US"/>
        </w:rPr>
      </w:pPr>
      <w:r w:rsidRPr="00570FB5">
        <w:rPr>
          <w:i/>
          <w:iCs/>
          <w:color w:val="204B4D" w:themeColor="accent1"/>
          <w:sz w:val="52"/>
          <w:szCs w:val="52"/>
          <w:lang w:val="en-US"/>
        </w:rPr>
        <w:t>« </w:t>
      </w:r>
      <w:r w:rsidR="00570FB5" w:rsidRPr="00570FB5">
        <w:rPr>
          <w:i/>
          <w:iCs/>
          <w:color w:val="204B4D" w:themeColor="accent1"/>
          <w:sz w:val="52"/>
          <w:szCs w:val="52"/>
          <w:lang w:val="en-US"/>
        </w:rPr>
        <w:t>towards a shared use</w:t>
      </w:r>
      <w:r w:rsidR="00A96FD6" w:rsidRPr="00570FB5">
        <w:rPr>
          <w:i/>
          <w:iCs/>
          <w:color w:val="204B4D" w:themeColor="accent1"/>
          <w:sz w:val="52"/>
          <w:szCs w:val="52"/>
          <w:lang w:val="en-US"/>
        </w:rPr>
        <w:t xml:space="preserve"> </w:t>
      </w:r>
      <w:r w:rsidR="00347215">
        <w:rPr>
          <w:i/>
          <w:iCs/>
          <w:color w:val="204B4D" w:themeColor="accent1"/>
          <w:sz w:val="52"/>
          <w:szCs w:val="52"/>
          <w:lang w:val="en-US"/>
        </w:rPr>
        <w:t>of</w:t>
      </w:r>
      <w:r w:rsidR="00A96FD6" w:rsidRPr="00570FB5">
        <w:rPr>
          <w:i/>
          <w:iCs/>
          <w:color w:val="204B4D" w:themeColor="accent1"/>
          <w:sz w:val="52"/>
          <w:szCs w:val="52"/>
          <w:lang w:val="en-US"/>
        </w:rPr>
        <w:t xml:space="preserve"> Jupiter 1000</w:t>
      </w:r>
      <w:r w:rsidRPr="00570FB5">
        <w:rPr>
          <w:i/>
          <w:iCs/>
          <w:color w:val="204B4D" w:themeColor="accent1"/>
          <w:sz w:val="52"/>
          <w:szCs w:val="52"/>
          <w:lang w:val="en-US"/>
        </w:rPr>
        <w:t> »</w:t>
      </w:r>
    </w:p>
    <w:p w14:paraId="30499928" w14:textId="18DF0841" w:rsidR="00A96FD6" w:rsidRPr="00570FB5" w:rsidRDefault="00A96FD6" w:rsidP="00272698">
      <w:pPr>
        <w:rPr>
          <w:lang w:val="en-US"/>
        </w:rPr>
      </w:pPr>
    </w:p>
    <w:p w14:paraId="368C23D3" w14:textId="4CD1BDA9" w:rsidR="00C65B49" w:rsidRPr="007C2B17" w:rsidRDefault="00C65B49" w:rsidP="32E66A00">
      <w:pPr>
        <w:pStyle w:val="Titre"/>
        <w:rPr>
          <w:i/>
          <w:iCs/>
          <w:sz w:val="32"/>
          <w:szCs w:val="32"/>
          <w:lang w:val="en-US"/>
        </w:rPr>
      </w:pPr>
      <w:r w:rsidRPr="32E66A00">
        <w:rPr>
          <w:i/>
          <w:iCs/>
          <w:sz w:val="32"/>
          <w:szCs w:val="32"/>
          <w:lang w:val="en-US"/>
        </w:rPr>
        <w:t>Englis</w:t>
      </w:r>
      <w:r w:rsidR="00C65F5D" w:rsidRPr="32E66A00">
        <w:rPr>
          <w:i/>
          <w:iCs/>
          <w:sz w:val="32"/>
          <w:szCs w:val="32"/>
          <w:lang w:val="en-US"/>
        </w:rPr>
        <w:t>h Version </w:t>
      </w:r>
    </w:p>
    <w:p w14:paraId="2455CAFD" w14:textId="1CA30F3C" w:rsidR="00C65F5D" w:rsidRPr="007C2B17" w:rsidRDefault="00C65F5D" w:rsidP="0FA68F25">
      <w:pPr>
        <w:pStyle w:val="Titre1"/>
        <w:rPr>
          <w:lang w:val="en-US"/>
        </w:rPr>
      </w:pPr>
      <w:bookmarkStart w:id="0" w:name="_Toc1323141998"/>
      <w:r w:rsidRPr="0FA68F25">
        <w:rPr>
          <w:lang w:val="en-US"/>
        </w:rPr>
        <w:t>Your Response to the CEI</w:t>
      </w:r>
      <w:bookmarkEnd w:id="0"/>
    </w:p>
    <w:p w14:paraId="7E71CFA7" w14:textId="77777777" w:rsidR="007C2B17" w:rsidRPr="007C2B17" w:rsidRDefault="007C2B17" w:rsidP="007C2B17">
      <w:pPr>
        <w:rPr>
          <w:lang w:val="en-US"/>
        </w:rPr>
      </w:pPr>
    </w:p>
    <w:p w14:paraId="5C10C62C" w14:textId="77777777" w:rsidR="007C2B17" w:rsidRPr="00C65F5D" w:rsidRDefault="007C2B17" w:rsidP="007C2B17">
      <w:pPr>
        <w:rPr>
          <w:lang w:val="en-US"/>
        </w:rPr>
      </w:pPr>
    </w:p>
    <w:p w14:paraId="0A590622" w14:textId="77777777" w:rsidR="00C65F5D" w:rsidRPr="004B05A6" w:rsidRDefault="00C65F5D" w:rsidP="00ED5F4A">
      <w:pPr>
        <w:jc w:val="both"/>
        <w:rPr>
          <w:lang w:val="en-US"/>
        </w:rPr>
      </w:pPr>
      <w:r w:rsidRPr="004B05A6">
        <w:rPr>
          <w:lang w:val="en-US"/>
        </w:rPr>
        <w:t>This response does not commit either NaTran or the responding company. It only expresses interest in a proposal, with the aim of fueling reflections and exchanges. NaTran may contact you to refine your request.</w:t>
      </w:r>
    </w:p>
    <w:p w14:paraId="2E9210C3" w14:textId="77777777" w:rsidR="00C65B49" w:rsidRPr="004B05A6" w:rsidRDefault="00C65B49" w:rsidP="00C65B49">
      <w:pPr>
        <w:rPr>
          <w:lang w:val="en-US"/>
        </w:rPr>
      </w:pPr>
    </w:p>
    <w:p w14:paraId="0E8B9F88" w14:textId="77777777" w:rsidR="00C65B49" w:rsidRPr="004B05A6" w:rsidRDefault="00C65B49" w:rsidP="00C65B49">
      <w:pPr>
        <w:rPr>
          <w:lang w:val="en-US"/>
        </w:rPr>
      </w:pPr>
    </w:p>
    <w:p w14:paraId="144CFF00" w14:textId="3499E24E" w:rsidR="00C65F5D" w:rsidRPr="004B05A6" w:rsidRDefault="00C65F5D" w:rsidP="00C65B49">
      <w:pPr>
        <w:rPr>
          <w:lang w:val="en-US"/>
        </w:rPr>
      </w:pPr>
      <w:r w:rsidRPr="004B05A6">
        <w:rPr>
          <w:lang w:val="en-US"/>
        </w:rPr>
        <w:t>Company Identity:</w:t>
      </w:r>
    </w:p>
    <w:p w14:paraId="68DF62C3" w14:textId="77777777" w:rsidR="00C65F5D" w:rsidRPr="00C65F5D" w:rsidRDefault="00C65F5D" w:rsidP="00EC02A5">
      <w:pPr>
        <w:pStyle w:val="Paragraphedeliste"/>
        <w:numPr>
          <w:ilvl w:val="0"/>
          <w:numId w:val="23"/>
        </w:numPr>
        <w:spacing w:line="480" w:lineRule="auto"/>
      </w:pPr>
      <w:r w:rsidRPr="00C65F5D">
        <w:t>Name</w:t>
      </w:r>
    </w:p>
    <w:p w14:paraId="5CDCC2C8" w14:textId="77777777" w:rsidR="00C65F5D" w:rsidRPr="00C65F5D" w:rsidRDefault="00C65F5D" w:rsidP="00EC02A5">
      <w:pPr>
        <w:pStyle w:val="Paragraphedeliste"/>
        <w:numPr>
          <w:ilvl w:val="0"/>
          <w:numId w:val="23"/>
        </w:numPr>
        <w:spacing w:line="480" w:lineRule="auto"/>
      </w:pPr>
      <w:r w:rsidRPr="00C65F5D">
        <w:t>Address</w:t>
      </w:r>
    </w:p>
    <w:p w14:paraId="1607FAC1" w14:textId="77777777" w:rsidR="00C65B49" w:rsidRDefault="00C65F5D" w:rsidP="00EC02A5">
      <w:pPr>
        <w:pStyle w:val="Paragraphedeliste"/>
        <w:numPr>
          <w:ilvl w:val="0"/>
          <w:numId w:val="23"/>
        </w:numPr>
        <w:spacing w:line="480" w:lineRule="auto"/>
        <w:rPr>
          <w:color w:val="FF0000"/>
          <w:lang w:val="en-US"/>
        </w:rPr>
      </w:pPr>
      <w:r w:rsidRPr="00C65F5D">
        <w:t>Website</w:t>
      </w:r>
      <w:r w:rsidRPr="00C65F5D">
        <w:rPr>
          <w:color w:val="FF0000"/>
          <w:lang w:val="en-US"/>
        </w:rPr>
        <w:t xml:space="preserve"> </w:t>
      </w:r>
    </w:p>
    <w:p w14:paraId="1C295ABC" w14:textId="5EA90A96" w:rsidR="00C65F5D" w:rsidRPr="004B05A6" w:rsidRDefault="00C65F5D" w:rsidP="00C65B49">
      <w:pPr>
        <w:rPr>
          <w:lang w:val="en-US"/>
        </w:rPr>
      </w:pPr>
      <w:r w:rsidRPr="004B05A6">
        <w:rPr>
          <w:lang w:val="en-US"/>
        </w:rPr>
        <w:t>Please introduce yourself (free text). You can attach a presentation.</w:t>
      </w:r>
    </w:p>
    <w:p w14:paraId="47756DF7" w14:textId="77777777" w:rsidR="00C65B49" w:rsidRPr="004B05A6" w:rsidRDefault="00C65B49" w:rsidP="00C65B49">
      <w:pPr>
        <w:rPr>
          <w:lang w:val="en-US"/>
        </w:rPr>
      </w:pPr>
    </w:p>
    <w:p w14:paraId="04F2B71C" w14:textId="77777777" w:rsidR="00C65B49" w:rsidRPr="004B05A6" w:rsidRDefault="00C65B49" w:rsidP="00C65B49">
      <w:pPr>
        <w:rPr>
          <w:lang w:val="en-US"/>
        </w:rPr>
      </w:pPr>
    </w:p>
    <w:p w14:paraId="0D55A49A" w14:textId="77777777" w:rsidR="00C65B49" w:rsidRPr="004B05A6" w:rsidRDefault="00C65B49" w:rsidP="00C65B49">
      <w:pPr>
        <w:rPr>
          <w:lang w:val="en-US"/>
        </w:rPr>
      </w:pPr>
    </w:p>
    <w:p w14:paraId="579E7162" w14:textId="77777777" w:rsidR="00C65B49" w:rsidRPr="004B05A6" w:rsidRDefault="00C65B49" w:rsidP="00C65B49">
      <w:pPr>
        <w:rPr>
          <w:lang w:val="en-US"/>
        </w:rPr>
      </w:pPr>
    </w:p>
    <w:p w14:paraId="21F15491" w14:textId="77777777" w:rsidR="00C65B49" w:rsidRPr="004B05A6" w:rsidRDefault="00C65B49" w:rsidP="00C65B49">
      <w:pPr>
        <w:rPr>
          <w:lang w:val="en-US"/>
        </w:rPr>
      </w:pPr>
    </w:p>
    <w:p w14:paraId="798A9D3C" w14:textId="77777777" w:rsidR="00C65F5D" w:rsidRPr="00C65F5D" w:rsidRDefault="00C65F5D" w:rsidP="00C65B49">
      <w:pPr>
        <w:spacing w:line="480" w:lineRule="auto"/>
        <w:ind w:left="360"/>
      </w:pPr>
      <w:r w:rsidRPr="00C65F5D">
        <w:t>Contact Person:</w:t>
      </w:r>
    </w:p>
    <w:p w14:paraId="55BEF6D0" w14:textId="77777777" w:rsidR="00C65F5D" w:rsidRPr="00C65F5D" w:rsidRDefault="00C65F5D" w:rsidP="00EC02A5">
      <w:pPr>
        <w:pStyle w:val="Paragraphedeliste"/>
        <w:numPr>
          <w:ilvl w:val="0"/>
          <w:numId w:val="23"/>
        </w:numPr>
        <w:spacing w:line="480" w:lineRule="auto"/>
      </w:pPr>
      <w:r w:rsidRPr="00C65F5D">
        <w:t>Name:</w:t>
      </w:r>
    </w:p>
    <w:p w14:paraId="1A0F78AF" w14:textId="77777777" w:rsidR="00C65F5D" w:rsidRPr="00C65F5D" w:rsidRDefault="00C65F5D" w:rsidP="00EC02A5">
      <w:pPr>
        <w:pStyle w:val="Paragraphedeliste"/>
        <w:numPr>
          <w:ilvl w:val="0"/>
          <w:numId w:val="23"/>
        </w:numPr>
        <w:spacing w:line="480" w:lineRule="auto"/>
      </w:pPr>
      <w:r w:rsidRPr="00C65F5D">
        <w:t>Position:</w:t>
      </w:r>
    </w:p>
    <w:p w14:paraId="5E95935C" w14:textId="77777777" w:rsidR="00C65F5D" w:rsidRPr="00C65F5D" w:rsidRDefault="00C65F5D" w:rsidP="00EC02A5">
      <w:pPr>
        <w:pStyle w:val="Paragraphedeliste"/>
        <w:numPr>
          <w:ilvl w:val="0"/>
          <w:numId w:val="23"/>
        </w:numPr>
        <w:spacing w:line="480" w:lineRule="auto"/>
      </w:pPr>
      <w:r w:rsidRPr="00C65F5D">
        <w:t>Email:</w:t>
      </w:r>
    </w:p>
    <w:p w14:paraId="2B431CB2" w14:textId="77777777" w:rsidR="00C65F5D" w:rsidRPr="00C65F5D" w:rsidRDefault="00C65F5D" w:rsidP="00EC02A5">
      <w:pPr>
        <w:pStyle w:val="Paragraphedeliste"/>
        <w:numPr>
          <w:ilvl w:val="0"/>
          <w:numId w:val="23"/>
        </w:numPr>
        <w:spacing w:line="480" w:lineRule="auto"/>
      </w:pPr>
      <w:r w:rsidRPr="00C65F5D">
        <w:t>Phone:</w:t>
      </w:r>
    </w:p>
    <w:p w14:paraId="706EB89F" w14:textId="77777777" w:rsidR="00A96FD6" w:rsidRDefault="00A96FD6" w:rsidP="00EC02A5">
      <w:pPr>
        <w:pStyle w:val="Paragraphedeliste"/>
        <w:numPr>
          <w:ilvl w:val="0"/>
          <w:numId w:val="23"/>
        </w:numPr>
        <w:spacing w:line="480" w:lineRule="auto"/>
      </w:pPr>
    </w:p>
    <w:p w14:paraId="6F6DA80A" w14:textId="2CDE5ECB" w:rsidR="00A96FD6" w:rsidRDefault="00C50357" w:rsidP="00C65B49">
      <w:r>
        <w:br w:type="column"/>
      </w:r>
    </w:p>
    <w:p w14:paraId="5CD46810" w14:textId="77777777" w:rsidR="00A96FD6" w:rsidRDefault="00A96FD6" w:rsidP="00272698"/>
    <w:p w14:paraId="5BA92552" w14:textId="77777777" w:rsidR="00A96FD6" w:rsidRDefault="00A96FD6" w:rsidP="00272698"/>
    <w:p w14:paraId="566DEC0F" w14:textId="37D39169" w:rsidR="00C65F5D" w:rsidRPr="004B05A6" w:rsidRDefault="00C65F5D" w:rsidP="00C65B49">
      <w:pPr>
        <w:rPr>
          <w:lang w:val="en-US"/>
        </w:rPr>
      </w:pPr>
      <w:r w:rsidRPr="004B05A6">
        <w:rPr>
          <w:lang w:val="en-US"/>
        </w:rPr>
        <w:t>Among the previous proposals, the company would be interested in: </w:t>
      </w:r>
      <w:r w:rsidR="00C65B49" w:rsidRPr="004B05A6">
        <w:rPr>
          <w:lang w:val="en-US"/>
        </w:rPr>
        <w:br/>
      </w:r>
      <w:r w:rsidRPr="004B05A6">
        <w:rPr>
          <w:lang w:val="en-US"/>
        </w:rPr>
        <w:t>(You can complete and attach a free text, file, etc.)</w:t>
      </w:r>
    </w:p>
    <w:p w14:paraId="6761204A" w14:textId="77777777" w:rsidR="00C65B49" w:rsidRPr="004B05A6" w:rsidRDefault="00C65B49" w:rsidP="00C65B49">
      <w:pPr>
        <w:rPr>
          <w:lang w:val="en-US"/>
        </w:rPr>
      </w:pPr>
    </w:p>
    <w:p w14:paraId="5205D06B" w14:textId="77777777" w:rsidR="00C65F5D" w:rsidRPr="004B05A6" w:rsidRDefault="00C65F5D" w:rsidP="00C65B49">
      <w:pPr>
        <w:pStyle w:val="Paragraphedeliste"/>
        <w:numPr>
          <w:ilvl w:val="0"/>
          <w:numId w:val="13"/>
        </w:numPr>
        <w:spacing w:line="480" w:lineRule="auto"/>
        <w:ind w:left="1134"/>
        <w:rPr>
          <w:lang w:val="en-US"/>
        </w:rPr>
      </w:pPr>
      <w:r w:rsidRPr="004B05A6">
        <w:rPr>
          <w:lang w:val="en-US"/>
        </w:rPr>
        <w:t>Testing equipment on the Jupiter 1000 site</w:t>
      </w:r>
    </w:p>
    <w:p w14:paraId="441971F6" w14:textId="77777777" w:rsidR="00C65F5D" w:rsidRPr="004B05A6" w:rsidRDefault="00C65F5D" w:rsidP="00C65B49">
      <w:pPr>
        <w:pStyle w:val="Paragraphedeliste"/>
        <w:numPr>
          <w:ilvl w:val="0"/>
          <w:numId w:val="13"/>
        </w:numPr>
        <w:spacing w:line="480" w:lineRule="auto"/>
        <w:ind w:left="1134"/>
        <w:rPr>
          <w:lang w:val="en-US"/>
        </w:rPr>
      </w:pPr>
      <w:r w:rsidRPr="004B05A6">
        <w:rPr>
          <w:lang w:val="en-US"/>
        </w:rPr>
        <w:t>Raising awareness among personnel about handling hydrogen</w:t>
      </w:r>
    </w:p>
    <w:p w14:paraId="1F35C316" w14:textId="77777777" w:rsidR="00C65F5D" w:rsidRPr="004B05A6" w:rsidRDefault="00C65F5D" w:rsidP="00C65B49">
      <w:pPr>
        <w:pStyle w:val="Paragraphedeliste"/>
        <w:numPr>
          <w:ilvl w:val="0"/>
          <w:numId w:val="13"/>
        </w:numPr>
        <w:spacing w:line="480" w:lineRule="auto"/>
        <w:ind w:left="1134"/>
        <w:rPr>
          <w:lang w:val="en-US"/>
        </w:rPr>
      </w:pPr>
      <w:r w:rsidRPr="004B05A6">
        <w:rPr>
          <w:lang w:val="en-US"/>
        </w:rPr>
        <w:t>Providing access to Jupiter 1000 facilities for neighboring projects and seeking synergies</w:t>
      </w:r>
    </w:p>
    <w:p w14:paraId="6F105740" w14:textId="2566D86E" w:rsidR="007B06BC" w:rsidRDefault="00C65F5D" w:rsidP="00C65B49">
      <w:pPr>
        <w:pStyle w:val="Paragraphedeliste"/>
        <w:numPr>
          <w:ilvl w:val="0"/>
          <w:numId w:val="13"/>
        </w:numPr>
        <w:spacing w:line="480" w:lineRule="auto"/>
        <w:ind w:left="1134"/>
        <w:rPr>
          <w:lang w:val="en-US"/>
        </w:rPr>
      </w:pPr>
      <w:r w:rsidRPr="004B05A6">
        <w:rPr>
          <w:lang w:val="en-US"/>
        </w:rPr>
        <w:t xml:space="preserve">Other proposal? </w:t>
      </w:r>
    </w:p>
    <w:p w14:paraId="6C89D8DD" w14:textId="016A88D7" w:rsidR="00C65F5D" w:rsidRPr="007B06BC" w:rsidRDefault="00C65F5D" w:rsidP="007B06BC">
      <w:pPr>
        <w:spacing w:line="480" w:lineRule="auto"/>
        <w:rPr>
          <w:lang w:val="en-US"/>
        </w:rPr>
      </w:pPr>
      <w:r w:rsidRPr="007B06BC">
        <w:rPr>
          <w:lang w:val="en-US"/>
        </w:rPr>
        <w:t>Please specify below (free text)</w:t>
      </w:r>
    </w:p>
    <w:p w14:paraId="6512FFC6" w14:textId="77777777" w:rsidR="00A96FD6" w:rsidRPr="004B05A6" w:rsidRDefault="00A96FD6" w:rsidP="00C65B49">
      <w:pPr>
        <w:rPr>
          <w:lang w:val="en-US"/>
        </w:rPr>
      </w:pPr>
    </w:p>
    <w:p w14:paraId="11EEAF71" w14:textId="77777777" w:rsidR="00C65B49" w:rsidRPr="004B05A6" w:rsidRDefault="00C65B49" w:rsidP="00C65B49">
      <w:pPr>
        <w:rPr>
          <w:lang w:val="en-US"/>
        </w:rPr>
      </w:pPr>
    </w:p>
    <w:p w14:paraId="3BE8A93A" w14:textId="77777777" w:rsidR="00C65B49" w:rsidRPr="004B05A6" w:rsidRDefault="00C65B49" w:rsidP="00C65B49">
      <w:pPr>
        <w:rPr>
          <w:lang w:val="en-US"/>
        </w:rPr>
      </w:pPr>
    </w:p>
    <w:p w14:paraId="528DE22D" w14:textId="77777777" w:rsidR="00C65B49" w:rsidRPr="004B05A6" w:rsidRDefault="00C65B49" w:rsidP="00C65B49">
      <w:pPr>
        <w:rPr>
          <w:lang w:val="en-US"/>
        </w:rPr>
      </w:pPr>
    </w:p>
    <w:p w14:paraId="0C1369CF" w14:textId="77777777" w:rsidR="00C65B49" w:rsidRPr="004B05A6" w:rsidRDefault="00C65B49" w:rsidP="00C65B49">
      <w:pPr>
        <w:rPr>
          <w:lang w:val="en-US"/>
        </w:rPr>
      </w:pPr>
    </w:p>
    <w:p w14:paraId="6AE26451" w14:textId="77777777" w:rsidR="00C65B49" w:rsidRPr="004B05A6" w:rsidRDefault="00C65B49" w:rsidP="00C65B49">
      <w:pPr>
        <w:rPr>
          <w:lang w:val="en-US"/>
        </w:rPr>
      </w:pPr>
    </w:p>
    <w:p w14:paraId="599FF226" w14:textId="77777777" w:rsidR="00C65B49" w:rsidRPr="004B05A6" w:rsidRDefault="00C65B49" w:rsidP="00C65B49">
      <w:pPr>
        <w:rPr>
          <w:lang w:val="en-US"/>
        </w:rPr>
      </w:pPr>
    </w:p>
    <w:p w14:paraId="4F3AD444" w14:textId="77777777" w:rsidR="00C65F5D" w:rsidRPr="00C65F5D" w:rsidRDefault="00C65F5D" w:rsidP="00C65F5D">
      <w:pPr>
        <w:jc w:val="both"/>
        <w:rPr>
          <w:lang w:val="en-US"/>
        </w:rPr>
      </w:pPr>
      <w:r w:rsidRPr="00C65F5D">
        <w:rPr>
          <w:lang w:val="en-US"/>
        </w:rPr>
        <w:t>Do you have any proposals regarding the form of collaboration expected with NaTran?</w:t>
      </w:r>
    </w:p>
    <w:p w14:paraId="1EEE25C6" w14:textId="77777777" w:rsidR="00C65F5D" w:rsidRPr="004B05A6" w:rsidRDefault="00C65F5D" w:rsidP="00C65F5D">
      <w:pPr>
        <w:pStyle w:val="Paragraphedeliste"/>
        <w:numPr>
          <w:ilvl w:val="0"/>
          <w:numId w:val="13"/>
        </w:numPr>
        <w:spacing w:before="120"/>
        <w:ind w:left="1134" w:hanging="357"/>
        <w:contextualSpacing w:val="0"/>
        <w:rPr>
          <w:lang w:val="en-US"/>
        </w:rPr>
      </w:pPr>
      <w:r w:rsidRPr="004B05A6">
        <w:rPr>
          <w:lang w:val="en-US"/>
        </w:rPr>
        <w:t>Testing services provided by NaTran?</w:t>
      </w:r>
    </w:p>
    <w:p w14:paraId="312BD414" w14:textId="77777777" w:rsidR="00C65F5D" w:rsidRPr="004B05A6" w:rsidRDefault="00C65F5D" w:rsidP="00C65F5D">
      <w:pPr>
        <w:pStyle w:val="Paragraphedeliste"/>
        <w:numPr>
          <w:ilvl w:val="0"/>
          <w:numId w:val="13"/>
        </w:numPr>
        <w:spacing w:before="120"/>
        <w:ind w:left="1134" w:hanging="357"/>
        <w:contextualSpacing w:val="0"/>
        <w:rPr>
          <w:lang w:val="en-US"/>
        </w:rPr>
      </w:pPr>
      <w:r w:rsidRPr="004B05A6">
        <w:rPr>
          <w:lang w:val="en-US"/>
        </w:rPr>
        <w:t>Setting up collaborative projects, developing mutual interests?</w:t>
      </w:r>
    </w:p>
    <w:p w14:paraId="7973D11D" w14:textId="77777777" w:rsidR="00C65F5D" w:rsidRPr="004B05A6" w:rsidRDefault="00C65F5D" w:rsidP="00C65F5D">
      <w:pPr>
        <w:pStyle w:val="Paragraphedeliste"/>
        <w:numPr>
          <w:ilvl w:val="0"/>
          <w:numId w:val="13"/>
        </w:numPr>
        <w:spacing w:before="120"/>
        <w:ind w:left="1134" w:hanging="357"/>
        <w:contextualSpacing w:val="0"/>
        <w:rPr>
          <w:lang w:val="en-US"/>
        </w:rPr>
      </w:pPr>
      <w:r w:rsidRPr="004B05A6">
        <w:rPr>
          <w:lang w:val="en-US"/>
        </w:rPr>
        <w:t>Participation in an Economic Interest Group (EIG)?</w:t>
      </w:r>
    </w:p>
    <w:p w14:paraId="76790739" w14:textId="699D6154" w:rsidR="00C65F5D" w:rsidRPr="004C01EF" w:rsidRDefault="00C65F5D" w:rsidP="004C01EF">
      <w:pPr>
        <w:pStyle w:val="Paragraphedeliste"/>
        <w:numPr>
          <w:ilvl w:val="0"/>
          <w:numId w:val="13"/>
        </w:numPr>
        <w:spacing w:before="120"/>
        <w:ind w:left="1134" w:hanging="357"/>
        <w:contextualSpacing w:val="0"/>
        <w:rPr>
          <w:lang w:val="en-US"/>
        </w:rPr>
      </w:pPr>
      <w:r w:rsidRPr="00C65F5D">
        <w:rPr>
          <w:lang w:val="en-US"/>
        </w:rPr>
        <w:t xml:space="preserve">Purchase of </w:t>
      </w:r>
      <w:r w:rsidR="00EA5D4F">
        <w:rPr>
          <w:lang w:val="en-US"/>
        </w:rPr>
        <w:t xml:space="preserve">a part of the plant, or </w:t>
      </w:r>
      <w:r w:rsidR="00784A99" w:rsidRPr="00784A99">
        <w:rPr>
          <w:lang w:val="en-US"/>
        </w:rPr>
        <w:t xml:space="preserve">some equipment </w:t>
      </w:r>
      <w:r w:rsidRPr="00C65F5D">
        <w:rPr>
          <w:lang w:val="en-US"/>
        </w:rPr>
        <w:t xml:space="preserve">of the </w:t>
      </w:r>
      <w:r w:rsidR="00784A99">
        <w:rPr>
          <w:lang w:val="en-US"/>
        </w:rPr>
        <w:t xml:space="preserve">plant </w:t>
      </w:r>
      <w:r w:rsidRPr="00C65F5D">
        <w:rPr>
          <w:lang w:val="en-US"/>
        </w:rPr>
        <w:t>? Which ones?</w:t>
      </w:r>
    </w:p>
    <w:p w14:paraId="37C32E08" w14:textId="77777777" w:rsidR="004C01EF" w:rsidRDefault="00C65F5D" w:rsidP="00C65B49">
      <w:pPr>
        <w:pStyle w:val="Paragraphedeliste"/>
        <w:numPr>
          <w:ilvl w:val="0"/>
          <w:numId w:val="13"/>
        </w:numPr>
        <w:spacing w:before="120"/>
        <w:ind w:left="1134" w:hanging="357"/>
        <w:contextualSpacing w:val="0"/>
        <w:rPr>
          <w:lang w:val="en-US"/>
        </w:rPr>
      </w:pPr>
      <w:r w:rsidRPr="004B05A6">
        <w:rPr>
          <w:lang w:val="en-US"/>
        </w:rPr>
        <w:t>Other?</w:t>
      </w:r>
    </w:p>
    <w:p w14:paraId="382CCBF7" w14:textId="77777777" w:rsidR="004C01EF" w:rsidRDefault="004C01EF" w:rsidP="004C01EF">
      <w:pPr>
        <w:pStyle w:val="Paragraphedeliste"/>
        <w:spacing w:before="120"/>
        <w:ind w:left="1134"/>
        <w:contextualSpacing w:val="0"/>
        <w:rPr>
          <w:lang w:val="en-US"/>
        </w:rPr>
      </w:pPr>
    </w:p>
    <w:p w14:paraId="2BC24481" w14:textId="55C9C238" w:rsidR="00C65F5D" w:rsidRPr="004C01EF" w:rsidRDefault="00C65B49" w:rsidP="007B06BC">
      <w:pPr>
        <w:spacing w:before="120"/>
        <w:rPr>
          <w:lang w:val="en-US"/>
        </w:rPr>
      </w:pPr>
      <w:r w:rsidRPr="004C01EF">
        <w:rPr>
          <w:lang w:val="en-US"/>
        </w:rPr>
        <w:br/>
      </w:r>
      <w:r w:rsidR="00C65F5D" w:rsidRPr="004C01EF">
        <w:rPr>
          <w:lang w:val="en-US"/>
        </w:rPr>
        <w:t>Please specify below (free text)</w:t>
      </w:r>
    </w:p>
    <w:p w14:paraId="5F1D2CA4" w14:textId="77777777" w:rsidR="00C65B49" w:rsidRDefault="00C65B49" w:rsidP="00C65B49">
      <w:pPr>
        <w:spacing w:before="120"/>
        <w:rPr>
          <w:lang w:val="en-US"/>
        </w:rPr>
      </w:pPr>
    </w:p>
    <w:p w14:paraId="18E96A87" w14:textId="77777777" w:rsidR="00C65B49" w:rsidRDefault="00C65B49" w:rsidP="00C65B49">
      <w:pPr>
        <w:spacing w:before="120"/>
        <w:rPr>
          <w:lang w:val="en-US"/>
        </w:rPr>
      </w:pPr>
    </w:p>
    <w:p w14:paraId="54D9EE7E" w14:textId="77777777" w:rsidR="00C65B49" w:rsidRDefault="00C65B49" w:rsidP="00C65B49">
      <w:pPr>
        <w:spacing w:before="120"/>
        <w:rPr>
          <w:lang w:val="en-US"/>
        </w:rPr>
      </w:pPr>
    </w:p>
    <w:p w14:paraId="42337AB7" w14:textId="77777777" w:rsidR="00C65B49" w:rsidRDefault="00C65B49" w:rsidP="00C65B49">
      <w:pPr>
        <w:spacing w:before="120"/>
        <w:rPr>
          <w:lang w:val="en-US"/>
        </w:rPr>
      </w:pPr>
    </w:p>
    <w:p w14:paraId="73C97CE6" w14:textId="77777777" w:rsidR="00C65B49" w:rsidRPr="00C65B49" w:rsidRDefault="00C65B49" w:rsidP="00C65B49">
      <w:pPr>
        <w:spacing w:before="120"/>
        <w:rPr>
          <w:lang w:val="en-US"/>
        </w:rPr>
      </w:pPr>
    </w:p>
    <w:p w14:paraId="24EB4CF6" w14:textId="3AEAA4CF" w:rsidR="00A96FD6" w:rsidRPr="00C65F5D" w:rsidRDefault="00C50357" w:rsidP="00272698">
      <w:pPr>
        <w:rPr>
          <w:lang w:val="en-US"/>
        </w:rPr>
      </w:pPr>
      <w:r w:rsidRPr="00C65F5D">
        <w:rPr>
          <w:lang w:val="en-US"/>
        </w:rPr>
        <w:br w:type="column"/>
      </w:r>
    </w:p>
    <w:p w14:paraId="4882E8BC" w14:textId="77777777" w:rsidR="00C65F5D" w:rsidRPr="004B05A6" w:rsidRDefault="00C65F5D" w:rsidP="007C2B17">
      <w:pPr>
        <w:pStyle w:val="Paragraphedeliste"/>
        <w:rPr>
          <w:lang w:val="en-US"/>
        </w:rPr>
      </w:pPr>
      <w:r w:rsidRPr="004B05A6">
        <w:rPr>
          <w:lang w:val="en-US"/>
        </w:rPr>
        <w:t>Do you agree to mention certain information? What elements do you authorize us to communicate?</w:t>
      </w:r>
    </w:p>
    <w:p w14:paraId="612740CC" w14:textId="1EC2DD50" w:rsidR="00C65F5D" w:rsidRPr="00C65F5D" w:rsidRDefault="00C65F5D" w:rsidP="00EC02A5">
      <w:pPr>
        <w:pStyle w:val="Paragraphedeliste"/>
        <w:numPr>
          <w:ilvl w:val="0"/>
          <w:numId w:val="24"/>
        </w:numPr>
        <w:tabs>
          <w:tab w:val="left" w:pos="7655"/>
          <w:tab w:val="left" w:pos="8505"/>
        </w:tabs>
        <w:spacing w:before="240"/>
        <w:ind w:left="1077" w:hanging="357"/>
        <w:contextualSpacing w:val="0"/>
        <w:rPr>
          <w:lang w:val="en-US"/>
        </w:rPr>
      </w:pPr>
      <w:r w:rsidRPr="00C65F5D">
        <w:rPr>
          <w:lang w:val="en-US"/>
        </w:rPr>
        <w:t xml:space="preserve">Your company name, the fact that you have expressed interest? </w:t>
      </w:r>
      <w:r w:rsidR="007C2B17" w:rsidRPr="007C2B17">
        <w:rPr>
          <w:lang w:val="en-US"/>
        </w:rPr>
        <w:tab/>
        <w:t xml:space="preserve"> </w:t>
      </w:r>
      <w:r w:rsidR="007C2B17" w:rsidRPr="00DD7A26">
        <w:rPr>
          <w:rFonts w:ascii="Wingdings" w:eastAsia="Wingdings" w:hAnsi="Wingdings" w:cs="Wingdings"/>
        </w:rPr>
        <w:t>o</w:t>
      </w:r>
      <w:r w:rsidR="007C2B17" w:rsidRPr="007C2B17">
        <w:rPr>
          <w:lang w:val="en-US"/>
        </w:rPr>
        <w:t xml:space="preserve"> </w:t>
      </w:r>
      <w:r w:rsidRPr="00C65F5D">
        <w:rPr>
          <w:lang w:val="en-US"/>
        </w:rPr>
        <w:t xml:space="preserve">Yes </w:t>
      </w:r>
      <w:r w:rsidR="007C2B17" w:rsidRPr="007C2B17">
        <w:rPr>
          <w:lang w:val="en-US"/>
        </w:rPr>
        <w:tab/>
        <w:t xml:space="preserve"> </w:t>
      </w:r>
      <w:r w:rsidR="007C2B17" w:rsidRPr="00DD7A26">
        <w:rPr>
          <w:rFonts w:ascii="Wingdings" w:eastAsia="Wingdings" w:hAnsi="Wingdings" w:cs="Wingdings"/>
        </w:rPr>
        <w:t>o</w:t>
      </w:r>
      <w:r w:rsidR="007C2B17" w:rsidRPr="007C2B17">
        <w:rPr>
          <w:lang w:val="en-US"/>
        </w:rPr>
        <w:t xml:space="preserve"> </w:t>
      </w:r>
      <w:r w:rsidRPr="00C65F5D">
        <w:rPr>
          <w:lang w:val="en-US"/>
        </w:rPr>
        <w:t>No (details of your response remain confidential)</w:t>
      </w:r>
    </w:p>
    <w:p w14:paraId="39EDBD68" w14:textId="072DB49B" w:rsidR="00C65F5D" w:rsidRPr="00C65F5D" w:rsidRDefault="00C65F5D" w:rsidP="00EC02A5">
      <w:pPr>
        <w:pStyle w:val="Paragraphedeliste"/>
        <w:numPr>
          <w:ilvl w:val="0"/>
          <w:numId w:val="24"/>
        </w:numPr>
        <w:tabs>
          <w:tab w:val="left" w:pos="7655"/>
          <w:tab w:val="left" w:pos="8505"/>
        </w:tabs>
        <w:spacing w:before="240"/>
        <w:ind w:left="1077" w:hanging="357"/>
        <w:contextualSpacing w:val="0"/>
        <w:rPr>
          <w:lang w:val="en-US"/>
        </w:rPr>
      </w:pPr>
      <w:r w:rsidRPr="00C65F5D">
        <w:rPr>
          <w:lang w:val="en-US"/>
        </w:rPr>
        <w:t xml:space="preserve">If you are carrying a third-party project related to Jupiter 1000, the name and content of your project? </w:t>
      </w:r>
      <w:r w:rsidR="007C2B17" w:rsidRPr="007C2B17">
        <w:rPr>
          <w:lang w:val="en-US"/>
        </w:rPr>
        <w:tab/>
        <w:t xml:space="preserve"> </w:t>
      </w:r>
      <w:r w:rsidR="007C2B17" w:rsidRPr="00DD7A26">
        <w:rPr>
          <w:rFonts w:ascii="Wingdings" w:eastAsia="Wingdings" w:hAnsi="Wingdings" w:cs="Wingdings"/>
        </w:rPr>
        <w:t>o</w:t>
      </w:r>
      <w:r w:rsidR="007C2B17" w:rsidRPr="007C2B17">
        <w:rPr>
          <w:lang w:val="en-US"/>
        </w:rPr>
        <w:t xml:space="preserve"> </w:t>
      </w:r>
      <w:r w:rsidRPr="00C65F5D">
        <w:rPr>
          <w:lang w:val="en-US"/>
        </w:rPr>
        <w:t xml:space="preserve">Yes </w:t>
      </w:r>
      <w:r w:rsidR="007C2B17" w:rsidRPr="007C2B17">
        <w:rPr>
          <w:lang w:val="en-US"/>
        </w:rPr>
        <w:tab/>
        <w:t xml:space="preserve"> </w:t>
      </w:r>
      <w:r w:rsidR="007C2B17" w:rsidRPr="00DD7A26">
        <w:rPr>
          <w:rFonts w:ascii="Wingdings" w:eastAsia="Wingdings" w:hAnsi="Wingdings" w:cs="Wingdings"/>
        </w:rPr>
        <w:t>o</w:t>
      </w:r>
      <w:r w:rsidR="007C2B17" w:rsidRPr="007C2B17">
        <w:rPr>
          <w:lang w:val="en-US"/>
        </w:rPr>
        <w:t xml:space="preserve"> </w:t>
      </w:r>
      <w:r w:rsidRPr="00C65F5D">
        <w:rPr>
          <w:lang w:val="en-US"/>
        </w:rPr>
        <w:t>No</w:t>
      </w:r>
    </w:p>
    <w:p w14:paraId="29B0A6F4" w14:textId="77777777" w:rsidR="007C2B17" w:rsidRPr="007C2B17" w:rsidRDefault="007C2B17" w:rsidP="007C2B17">
      <w:pPr>
        <w:pStyle w:val="Paragraphedeliste"/>
        <w:rPr>
          <w:lang w:val="en-US"/>
        </w:rPr>
      </w:pPr>
    </w:p>
    <w:p w14:paraId="70881CD0" w14:textId="6A0A56CB" w:rsidR="00C65F5D" w:rsidRPr="00C65F5D" w:rsidRDefault="00C65F5D" w:rsidP="007C2B17">
      <w:pPr>
        <w:pStyle w:val="Paragraphedeliste"/>
      </w:pPr>
      <w:r w:rsidRPr="00C65F5D">
        <w:t>Your comments:</w:t>
      </w:r>
    </w:p>
    <w:p w14:paraId="574E23E3" w14:textId="77777777" w:rsidR="007C2B17" w:rsidRDefault="007C2B17" w:rsidP="007C2B17">
      <w:pPr>
        <w:pStyle w:val="Paragraphedeliste"/>
      </w:pPr>
    </w:p>
    <w:p w14:paraId="6BC3A290" w14:textId="77777777" w:rsidR="007C2B17" w:rsidRDefault="007C2B17" w:rsidP="007C2B17">
      <w:pPr>
        <w:pStyle w:val="Paragraphedeliste"/>
      </w:pPr>
    </w:p>
    <w:p w14:paraId="4B406C1E" w14:textId="77777777" w:rsidR="007C2B17" w:rsidRDefault="007C2B17" w:rsidP="007C2B17">
      <w:pPr>
        <w:pStyle w:val="Paragraphedeliste"/>
      </w:pPr>
    </w:p>
    <w:p w14:paraId="018093D8" w14:textId="77777777" w:rsidR="007C2B17" w:rsidRDefault="007C2B17" w:rsidP="007C2B17">
      <w:pPr>
        <w:pStyle w:val="Paragraphedeliste"/>
      </w:pPr>
    </w:p>
    <w:p w14:paraId="3CB469E2" w14:textId="77777777" w:rsidR="007C2B17" w:rsidRDefault="007C2B17" w:rsidP="007C2B17">
      <w:pPr>
        <w:pStyle w:val="Paragraphedeliste"/>
      </w:pPr>
    </w:p>
    <w:p w14:paraId="704EE794" w14:textId="77777777" w:rsidR="007C2B17" w:rsidRDefault="007C2B17" w:rsidP="007C2B17">
      <w:pPr>
        <w:pStyle w:val="Paragraphedeliste"/>
      </w:pPr>
    </w:p>
    <w:p w14:paraId="1E171453" w14:textId="77777777" w:rsidR="007C2B17" w:rsidRDefault="007C2B17" w:rsidP="007C2B17">
      <w:pPr>
        <w:pStyle w:val="Paragraphedeliste"/>
      </w:pPr>
    </w:p>
    <w:p w14:paraId="7C9ADE42" w14:textId="32FE169F" w:rsidR="004E59B7" w:rsidRDefault="004E59B7">
      <w:pPr>
        <w:ind w:left="0"/>
        <w:rPr>
          <w:lang w:val="en-US"/>
        </w:rPr>
      </w:pPr>
    </w:p>
    <w:sectPr w:rsidR="004E59B7" w:rsidSect="00B34C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1418" w:right="1418" w:bottom="1418" w:left="1134" w:header="1134" w:footer="454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C28D0" w14:textId="77777777" w:rsidR="000B4E78" w:rsidRDefault="000B4E78" w:rsidP="00272698">
      <w:r>
        <w:separator/>
      </w:r>
    </w:p>
  </w:endnote>
  <w:endnote w:type="continuationSeparator" w:id="0">
    <w:p w14:paraId="331A91E3" w14:textId="77777777" w:rsidR="000B4E78" w:rsidRDefault="000B4E78" w:rsidP="00272698">
      <w:r>
        <w:continuationSeparator/>
      </w:r>
    </w:p>
  </w:endnote>
  <w:endnote w:type="continuationNotice" w:id="1">
    <w:p w14:paraId="5A91D14D" w14:textId="77777777" w:rsidR="000B4E78" w:rsidRDefault="000B4E78" w:rsidP="002726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933E8" w14:textId="730F5FCC" w:rsidR="00F84AA0" w:rsidRDefault="004D3B17" w:rsidP="00272698">
    <w:pPr>
      <w:pStyle w:val="Pieddepage"/>
      <w:rPr>
        <w:rStyle w:val="Numrodepage"/>
      </w:rPr>
    </w:pPr>
    <w:r>
      <w:rPr>
        <w:noProof/>
      </w:rPr>
      <mc:AlternateContent>
        <mc:Choice Requires="wps">
          <w:drawing>
            <wp:anchor distT="0" distB="0" distL="0" distR="0" simplePos="0" relativeHeight="251627008" behindDoc="0" locked="0" layoutInCell="1" allowOverlap="1" wp14:anchorId="2FDB0B33" wp14:editId="1698A70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153660" cy="345440"/>
              <wp:effectExtent l="0" t="0" r="8890" b="0"/>
              <wp:wrapNone/>
              <wp:docPr id="203606571" name="Zone de texte 5" descr="Classification NaTran : Public [X] Interne [ ] Diffusion limitée [ ] Confidentiel entreprise [ 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366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CDACB" w14:textId="2AF25DD0" w:rsidR="004D3B17" w:rsidRPr="004D3B17" w:rsidRDefault="004D3B17" w:rsidP="004D3B1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Cs w:val="20"/>
                            </w:rPr>
                          </w:pPr>
                          <w:r w:rsidRPr="004D3B17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Cs w:val="20"/>
                            </w:rPr>
                            <w:t>Classification NaTran : Public [X] Interne [ ] Diffusion limitée [ ] Confidentiel entreprise [ 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DB0B33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alt="Classification NaTran : Public [X] Interne [ ] Diffusion limitée [ ] Confidentiel entreprise [ ]" style="position:absolute;left:0;text-align:left;margin-left:0;margin-top:0;width:405.8pt;height:27.2pt;z-index:2516270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" filled="f" stroked="f">
              <v:textbox style="mso-fit-shape-to-text:t" inset="20pt,0,0,15pt">
                <w:txbxContent>
                  <w:p w14:paraId="01CCDACB" w14:textId="2AF25DD0" w:rsidR="004D3B17" w:rsidRPr="004D3B17" w:rsidRDefault="004D3B17" w:rsidP="004D3B17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Cs w:val="20"/>
                      </w:rPr>
                    </w:pPr>
                    <w:r w:rsidRPr="004D3B17">
                      <w:rPr>
                        <w:rFonts w:ascii="Calibri" w:eastAsia="Calibri" w:hAnsi="Calibri" w:cs="Calibri"/>
                        <w:noProof/>
                        <w:color w:val="0000FF"/>
                        <w:szCs w:val="20"/>
                      </w:rPr>
                      <w:t>Classification NaTran : Public [X] Interne [ ] Diffusion limitée [ ] Confidentiel entreprise [ 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Numrodepage"/>
      </w:rPr>
      <w:id w:val="143532909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8DF5822" w14:textId="77777777" w:rsidR="00F84AA0" w:rsidRDefault="00F84AA0" w:rsidP="0027269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163159305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67AC937" w14:textId="35A253DD" w:rsidR="00A97EC9" w:rsidRDefault="00A97EC9" w:rsidP="0027269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9CC4B66" w14:textId="77777777" w:rsidR="00A97EC9" w:rsidRDefault="00A97EC9" w:rsidP="002726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18"/>
        <w:szCs w:val="22"/>
      </w:rPr>
      <w:id w:val="1016190289"/>
      <w:docPartObj>
        <w:docPartGallery w:val="Page Numbers (Bottom of Page)"/>
        <w:docPartUnique/>
      </w:docPartObj>
    </w:sdtPr>
    <w:sdtEndPr>
      <w:rPr>
        <w:szCs w:val="18"/>
      </w:rPr>
    </w:sdtEndPr>
    <w:sdtContent>
      <w:p w14:paraId="21707556" w14:textId="77777777" w:rsidR="0039763F" w:rsidRDefault="0039763F" w:rsidP="00B42734">
        <w:pPr>
          <w:pStyle w:val="Pieddepage"/>
          <w:jc w:val="right"/>
          <w:rPr>
            <w:b/>
            <w:bCs/>
            <w:sz w:val="18"/>
            <w:szCs w:val="22"/>
          </w:rPr>
        </w:pPr>
      </w:p>
      <w:p w14:paraId="48E89BCB" w14:textId="0AE1E23C" w:rsidR="003C52AE" w:rsidRPr="00B42734" w:rsidRDefault="00FD25F8" w:rsidP="0039763F">
        <w:pPr>
          <w:pStyle w:val="Pieddepage"/>
          <w:jc w:val="center"/>
          <w:rPr>
            <w:b/>
            <w:bCs/>
            <w:sz w:val="18"/>
            <w:szCs w:val="22"/>
          </w:rPr>
        </w:pPr>
        <w:r w:rsidRPr="00B42734">
          <w:rPr>
            <w:b/>
            <w:bCs/>
            <w:noProof/>
            <w:sz w:val="18"/>
            <w:szCs w:val="22"/>
          </w:rPr>
          <w:drawing>
            <wp:anchor distT="0" distB="0" distL="114300" distR="114300" simplePos="0" relativeHeight="251637248" behindDoc="1" locked="0" layoutInCell="1" allowOverlap="1" wp14:anchorId="1492D900" wp14:editId="6E2F83A1">
              <wp:simplePos x="0" y="0"/>
              <wp:positionH relativeFrom="column">
                <wp:posOffset>5516245</wp:posOffset>
              </wp:positionH>
              <wp:positionV relativeFrom="paragraph">
                <wp:posOffset>1905</wp:posOffset>
              </wp:positionV>
              <wp:extent cx="1035780" cy="795338"/>
              <wp:effectExtent l="0" t="0" r="0" b="5080"/>
              <wp:wrapNone/>
              <wp:docPr id="733674239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5780" cy="7953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C2C19F8" w14:textId="4F0F644D" w:rsidR="003C52AE" w:rsidRPr="00347215" w:rsidRDefault="003C52AE" w:rsidP="00B42734">
    <w:pPr>
      <w:pStyle w:val="Pieddepage"/>
      <w:jc w:val="center"/>
      <w:rPr>
        <w:color w:val="000000" w:themeColor="text1"/>
        <w:lang w:val="en-US"/>
      </w:rPr>
    </w:pPr>
  </w:p>
  <w:tbl>
    <w:tblPr>
      <w:tblStyle w:val="Grilledutableau"/>
      <w:tblW w:w="0" w:type="auto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4536"/>
      <w:gridCol w:w="1989"/>
    </w:tblGrid>
    <w:tr w:rsidR="0039763F" w14:paraId="68DB23FD" w14:textId="77777777" w:rsidTr="0039763F">
      <w:tc>
        <w:tcPr>
          <w:tcW w:w="2122" w:type="dxa"/>
        </w:tcPr>
        <w:p w14:paraId="42645115" w14:textId="77777777" w:rsidR="0039763F" w:rsidRDefault="0039763F">
          <w:pPr>
            <w:pStyle w:val="Pieddepage"/>
            <w:ind w:left="0"/>
            <w:rPr>
              <w:lang w:val="en-US"/>
            </w:rPr>
          </w:pPr>
        </w:p>
      </w:tc>
      <w:tc>
        <w:tcPr>
          <w:tcW w:w="4536" w:type="dxa"/>
        </w:tcPr>
        <w:p w14:paraId="1C87BEDC" w14:textId="77777777" w:rsidR="0039763F" w:rsidRPr="00347215" w:rsidRDefault="0039763F" w:rsidP="0039763F">
          <w:pPr>
            <w:pStyle w:val="Pieddepage"/>
            <w:jc w:val="center"/>
            <w:rPr>
              <w:b/>
              <w:bCs/>
              <w:color w:val="000000" w:themeColor="text1"/>
              <w:lang w:val="en-US"/>
            </w:rPr>
          </w:pPr>
          <w:r w:rsidRPr="00347215">
            <w:rPr>
              <w:b/>
              <w:bCs/>
              <w:color w:val="000000" w:themeColor="text1"/>
              <w:lang w:val="en-US"/>
            </w:rPr>
            <w:t>Call for Expressions of Interest</w:t>
          </w:r>
        </w:p>
        <w:p w14:paraId="1D877AEE" w14:textId="1EB1AC14" w:rsidR="0039763F" w:rsidRDefault="0039763F" w:rsidP="0039763F">
          <w:pPr>
            <w:pStyle w:val="Pieddepage"/>
            <w:ind w:left="0"/>
            <w:jc w:val="center"/>
            <w:rPr>
              <w:lang w:val="en-US"/>
            </w:rPr>
          </w:pPr>
          <w:r w:rsidRPr="00347215">
            <w:rPr>
              <w:color w:val="000000" w:themeColor="text1"/>
              <w:lang w:val="en-US"/>
            </w:rPr>
            <w:t>« Towards a shared use of Jupiter 1000 »</w:t>
          </w:r>
        </w:p>
      </w:tc>
      <w:tc>
        <w:tcPr>
          <w:tcW w:w="1989" w:type="dxa"/>
        </w:tcPr>
        <w:p w14:paraId="7183D04E" w14:textId="20792731" w:rsidR="0039763F" w:rsidRDefault="0039763F" w:rsidP="0039763F">
          <w:pPr>
            <w:pStyle w:val="Pieddepage"/>
            <w:ind w:left="0"/>
            <w:jc w:val="right"/>
            <w:rPr>
              <w:lang w:val="en-US"/>
            </w:rPr>
          </w:pPr>
          <w:r w:rsidRPr="00B42734">
            <w:rPr>
              <w:b/>
              <w:bCs/>
              <w:sz w:val="18"/>
            </w:rPr>
            <w:t xml:space="preserve">Page </w:t>
          </w:r>
          <w:r w:rsidRPr="00B42734">
            <w:rPr>
              <w:b/>
              <w:bCs/>
              <w:sz w:val="18"/>
            </w:rPr>
            <w:fldChar w:fldCharType="begin"/>
          </w:r>
          <w:r w:rsidRPr="00B42734">
            <w:rPr>
              <w:b/>
              <w:bCs/>
              <w:sz w:val="18"/>
            </w:rPr>
            <w:instrText>PAGE   \* MERGEFORMAT</w:instrText>
          </w:r>
          <w:r w:rsidRPr="00B42734"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 w:rsidRPr="00B42734">
            <w:rPr>
              <w:b/>
              <w:bCs/>
              <w:sz w:val="18"/>
            </w:rPr>
            <w:fldChar w:fldCharType="end"/>
          </w:r>
        </w:p>
      </w:tc>
    </w:tr>
  </w:tbl>
  <w:p w14:paraId="51C275D4" w14:textId="4410DC7E" w:rsidR="003C52AE" w:rsidRPr="00347215" w:rsidRDefault="003C52AE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BD24A" w14:textId="77777777" w:rsidR="000B4E78" w:rsidRDefault="000B4E78" w:rsidP="00272698">
      <w:r>
        <w:separator/>
      </w:r>
    </w:p>
  </w:footnote>
  <w:footnote w:type="continuationSeparator" w:id="0">
    <w:p w14:paraId="0F4B6E36" w14:textId="77777777" w:rsidR="000B4E78" w:rsidRDefault="000B4E78" w:rsidP="00272698">
      <w:r>
        <w:continuationSeparator/>
      </w:r>
    </w:p>
  </w:footnote>
  <w:footnote w:type="continuationNotice" w:id="1">
    <w:p w14:paraId="4E62EE0B" w14:textId="77777777" w:rsidR="000B4E78" w:rsidRDefault="000B4E78" w:rsidP="002726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ABF0A" w14:textId="19B9E1BF" w:rsidR="000C06DF" w:rsidRDefault="004273CD">
    <w:pPr>
      <w:pStyle w:val="En-tte"/>
    </w:pPr>
    <w:r>
      <w:rPr>
        <w:noProof/>
      </w:rPr>
      <w:pict w14:anchorId="034218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40094" o:spid="_x0000_s1026" type="#_x0000_t136" style="position:absolute;left:0;text-align:left;margin-left:0;margin-top:0;width:591.55pt;height:67.7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DOCUMENT DE TRAVAIL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1B472" w14:textId="33D33E30" w:rsidR="00AE465D" w:rsidRDefault="005D74B4" w:rsidP="00272698">
    <w:pPr>
      <w:pStyle w:val="En-tte"/>
    </w:pPr>
    <w:r>
      <w:rPr>
        <w:noProof/>
      </w:rPr>
      <w:drawing>
        <wp:anchor distT="0" distB="0" distL="114300" distR="114300" simplePos="0" relativeHeight="251679232" behindDoc="1" locked="0" layoutInCell="1" allowOverlap="1" wp14:anchorId="4A05806B" wp14:editId="051E95C2">
          <wp:simplePos x="0" y="0"/>
          <wp:positionH relativeFrom="column">
            <wp:posOffset>-190500</wp:posOffset>
          </wp:positionH>
          <wp:positionV relativeFrom="paragraph">
            <wp:posOffset>-326390</wp:posOffset>
          </wp:positionV>
          <wp:extent cx="1656000" cy="678500"/>
          <wp:effectExtent l="0" t="0" r="0" b="0"/>
          <wp:wrapNone/>
          <wp:docPr id="152986598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65853" name="Image 8609658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6000" cy="67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812AD5" w14:textId="6FEDFBBC" w:rsidR="005A499C" w:rsidRDefault="004273CD" w:rsidP="00272698">
    <w:pPr>
      <w:pStyle w:val="En-tte"/>
    </w:pPr>
    <w:r>
      <w:rPr>
        <w:noProof/>
      </w:rPr>
      <w:pict w14:anchorId="636511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40095" o:spid="_x0000_s1027" type="#_x0000_t136" style="position:absolute;left:0;text-align:left;margin-left:0;margin-top:0;width:591.55pt;height:67.7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DOCUMENT DE TRAVAIL "/>
          <w10:wrap anchorx="margin" anchory="margin"/>
        </v:shape>
      </w:pict>
    </w:r>
    <w:r w:rsidR="000C06DF">
      <w:rPr>
        <w:noProof/>
      </w:rPr>
      <w:drawing>
        <wp:anchor distT="0" distB="0" distL="114300" distR="114300" simplePos="0" relativeHeight="251652608" behindDoc="0" locked="0" layoutInCell="1" allowOverlap="1" wp14:anchorId="3AD0AB78" wp14:editId="505B68EF">
          <wp:simplePos x="0" y="0"/>
          <wp:positionH relativeFrom="column">
            <wp:posOffset>4791075</wp:posOffset>
          </wp:positionH>
          <wp:positionV relativeFrom="paragraph">
            <wp:posOffset>-324485</wp:posOffset>
          </wp:positionV>
          <wp:extent cx="1482513" cy="647700"/>
          <wp:effectExtent l="0" t="0" r="3810" b="0"/>
          <wp:wrapNone/>
          <wp:docPr id="1823498065" name="Image 2" descr="Une image contenant Police, logo, text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700456" name="Image 2" descr="Une image contenant Police, logo, texte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513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A74782" w14:textId="77777777" w:rsidR="00DD1824" w:rsidRDefault="00DD1824" w:rsidP="00272698">
    <w:pPr>
      <w:pStyle w:val="En-tte"/>
    </w:pPr>
  </w:p>
  <w:p w14:paraId="7966ACCA" w14:textId="659DBEA2" w:rsidR="00A63EAA" w:rsidRDefault="001C3E05" w:rsidP="00272698">
    <w:pPr>
      <w:pStyle w:val="En-tte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8D0C2" w14:textId="69FF2B01" w:rsidR="000C06DF" w:rsidRDefault="004273CD">
    <w:pPr>
      <w:pStyle w:val="En-tte"/>
    </w:pPr>
    <w:r>
      <w:rPr>
        <w:noProof/>
      </w:rPr>
      <w:pict w14:anchorId="2A3262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40093" o:spid="_x0000_s1025" type="#_x0000_t136" style="position:absolute;left:0;text-align:left;margin-left:0;margin-top:0;width:591.55pt;height:67.7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DOCUMENT DE TRAVAIL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Puce_NaTran_Jaune_word"/>
      </v:shape>
    </w:pict>
  </w:numPicBullet>
  <w:numPicBullet w:numPicBulletId="1">
    <w:pict>
      <v:shape w14:anchorId="5369CF87" id="_x0000_i1027" type="#_x0000_t75" style="width:15pt;height:15pt" o:bullet="t">
        <v:imagedata r:id="rId2" o:title="Puce_NaTran_vert_word"/>
      </v:shape>
    </w:pict>
  </w:numPicBullet>
  <w:abstractNum w:abstractNumId="0" w15:restartNumberingAfterBreak="0">
    <w:nsid w:val="FFFFFF82"/>
    <w:multiLevelType w:val="singleLevel"/>
    <w:tmpl w:val="DC04373C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6D12EA5"/>
    <w:multiLevelType w:val="multilevel"/>
    <w:tmpl w:val="5AF6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81932"/>
    <w:multiLevelType w:val="multilevel"/>
    <w:tmpl w:val="E2C41D76"/>
    <w:styleLink w:val="Listeactuelle5"/>
    <w:lvl w:ilvl="0">
      <w:start w:val="1"/>
      <w:numFmt w:val="bullet"/>
      <w:lvlText w:val=""/>
      <w:lvlPicBulletId w:val="0"/>
      <w:lvlJc w:val="left"/>
      <w:pPr>
        <w:ind w:left="1474" w:hanging="5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7CE13A7"/>
    <w:multiLevelType w:val="hybridMultilevel"/>
    <w:tmpl w:val="F7841368"/>
    <w:lvl w:ilvl="0" w:tplc="CB5C3450">
      <w:start w:val="1"/>
      <w:numFmt w:val="bullet"/>
      <w:pStyle w:val="Listepuces2"/>
      <w:lvlText w:val=""/>
      <w:lvlPicBulletId w:val="1"/>
      <w:lvlJc w:val="left"/>
      <w:pPr>
        <w:tabs>
          <w:tab w:val="num" w:pos="1701"/>
        </w:tabs>
        <w:ind w:left="643" w:firstLine="1058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28D7"/>
    <w:multiLevelType w:val="multilevel"/>
    <w:tmpl w:val="83C2229C"/>
    <w:lvl w:ilvl="0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F30D4A"/>
    <w:multiLevelType w:val="multilevel"/>
    <w:tmpl w:val="E0AA6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F56CD3"/>
    <w:multiLevelType w:val="hybridMultilevel"/>
    <w:tmpl w:val="65A286C4"/>
    <w:lvl w:ilvl="0" w:tplc="3376C7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8236A1"/>
    <w:multiLevelType w:val="hybridMultilevel"/>
    <w:tmpl w:val="ED94F2F0"/>
    <w:lvl w:ilvl="0" w:tplc="3376C772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60C509F"/>
    <w:multiLevelType w:val="hybridMultilevel"/>
    <w:tmpl w:val="594E631A"/>
    <w:lvl w:ilvl="0" w:tplc="3376C772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8A3793"/>
    <w:multiLevelType w:val="hybridMultilevel"/>
    <w:tmpl w:val="93A80F9A"/>
    <w:lvl w:ilvl="0" w:tplc="3376C7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3B0642"/>
    <w:multiLevelType w:val="hybridMultilevel"/>
    <w:tmpl w:val="30C2D42A"/>
    <w:lvl w:ilvl="0" w:tplc="FEC46C78">
      <w:start w:val="1"/>
      <w:numFmt w:val="bullet"/>
      <w:pStyle w:val="PuceA"/>
      <w:lvlText w:val="­"/>
      <w:lvlJc w:val="left"/>
      <w:pPr>
        <w:ind w:left="-132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F6A68"/>
    <w:multiLevelType w:val="hybridMultilevel"/>
    <w:tmpl w:val="B86225FE"/>
    <w:lvl w:ilvl="0" w:tplc="3376C77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3A7523E"/>
    <w:multiLevelType w:val="hybridMultilevel"/>
    <w:tmpl w:val="D2B4CAAA"/>
    <w:lvl w:ilvl="0" w:tplc="FFFFFFFF">
      <w:start w:val="1"/>
      <w:numFmt w:val="bullet"/>
      <w:lvlText w:val=""/>
      <w:lvlJc w:val="left"/>
      <w:pPr>
        <w:ind w:left="1364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34333C6F"/>
    <w:multiLevelType w:val="multilevel"/>
    <w:tmpl w:val="040C001D"/>
    <w:styleLink w:val="ListeNaTran"/>
    <w:lvl w:ilvl="0">
      <w:start w:val="1"/>
      <w:numFmt w:val="decimal"/>
      <w:lvlText w:val="%1)"/>
      <w:lvlJc w:val="left"/>
      <w:pPr>
        <w:ind w:left="360" w:hanging="360"/>
      </w:pPr>
      <w:rPr>
        <w:sz w:val="3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0263A2C"/>
    <w:multiLevelType w:val="multilevel"/>
    <w:tmpl w:val="D0B08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32357E"/>
    <w:multiLevelType w:val="multilevel"/>
    <w:tmpl w:val="88964F7C"/>
    <w:styleLink w:val="Listeactuelle4"/>
    <w:lvl w:ilvl="0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43567308"/>
    <w:multiLevelType w:val="multilevel"/>
    <w:tmpl w:val="AE7E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8079AB"/>
    <w:multiLevelType w:val="hybridMultilevel"/>
    <w:tmpl w:val="888E4FF2"/>
    <w:lvl w:ilvl="0" w:tplc="6CB27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1C1399"/>
    <w:multiLevelType w:val="hybridMultilevel"/>
    <w:tmpl w:val="8DA43720"/>
    <w:lvl w:ilvl="0" w:tplc="FFFFFFFF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48ED694E"/>
    <w:multiLevelType w:val="hybridMultilevel"/>
    <w:tmpl w:val="CFA8137C"/>
    <w:lvl w:ilvl="0" w:tplc="3376C772">
      <w:start w:val="1"/>
      <w:numFmt w:val="bullet"/>
      <w:lvlText w:val=""/>
      <w:lvlPicBulletId w:val="0"/>
      <w:lvlJc w:val="left"/>
      <w:pPr>
        <w:ind w:left="1691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241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571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731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20" w15:restartNumberingAfterBreak="0">
    <w:nsid w:val="49E2328D"/>
    <w:multiLevelType w:val="multilevel"/>
    <w:tmpl w:val="040C001D"/>
    <w:styleLink w:val="Normalpuce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73675E6"/>
    <w:multiLevelType w:val="hybridMultilevel"/>
    <w:tmpl w:val="7F28C972"/>
    <w:lvl w:ilvl="0" w:tplc="3376C772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 w15:restartNumberingAfterBreak="0">
    <w:nsid w:val="587B347F"/>
    <w:multiLevelType w:val="multilevel"/>
    <w:tmpl w:val="15E4137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B620274"/>
    <w:multiLevelType w:val="hybridMultilevel"/>
    <w:tmpl w:val="9864CBFC"/>
    <w:lvl w:ilvl="0" w:tplc="3376C7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7C53F4"/>
    <w:multiLevelType w:val="hybridMultilevel"/>
    <w:tmpl w:val="C49ACC92"/>
    <w:lvl w:ilvl="0" w:tplc="ACFE4066">
      <w:start w:val="1"/>
      <w:numFmt w:val="bullet"/>
      <w:lvlText w:val="o"/>
      <w:lvlJc w:val="left"/>
      <w:pPr>
        <w:ind w:left="2487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32965"/>
    <w:multiLevelType w:val="multilevel"/>
    <w:tmpl w:val="488C6F38"/>
    <w:styleLink w:val="Listeactuelle2"/>
    <w:lvl w:ilvl="0">
      <w:start w:val="1"/>
      <w:numFmt w:val="bullet"/>
      <w:lvlText w:val=""/>
      <w:lvlPicBulletId w:val="0"/>
      <w:lvlJc w:val="left"/>
      <w:pPr>
        <w:ind w:left="1778" w:hanging="7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 w15:restartNumberingAfterBreak="0">
    <w:nsid w:val="631F718D"/>
    <w:multiLevelType w:val="hybridMultilevel"/>
    <w:tmpl w:val="007876CE"/>
    <w:lvl w:ilvl="0" w:tplc="3376C772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D93017F"/>
    <w:multiLevelType w:val="multilevel"/>
    <w:tmpl w:val="5B6CBA3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0F7A53"/>
    <w:multiLevelType w:val="multilevel"/>
    <w:tmpl w:val="040C001D"/>
    <w:styleLink w:val="Listepu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8495A51"/>
    <w:multiLevelType w:val="multilevel"/>
    <w:tmpl w:val="59E2866A"/>
    <w:styleLink w:val="Listeactuelle1"/>
    <w:lvl w:ilvl="0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0" w15:restartNumberingAfterBreak="0">
    <w:nsid w:val="7E084165"/>
    <w:multiLevelType w:val="multilevel"/>
    <w:tmpl w:val="E760FB6E"/>
    <w:styleLink w:val="Listeactuelle3"/>
    <w:lvl w:ilvl="0">
      <w:start w:val="1"/>
      <w:numFmt w:val="bullet"/>
      <w:lvlText w:val=""/>
      <w:lvlPicBulletId w:val="0"/>
      <w:lvlJc w:val="left"/>
      <w:pPr>
        <w:ind w:left="1778" w:hanging="7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7EDF17E4"/>
    <w:multiLevelType w:val="hybridMultilevel"/>
    <w:tmpl w:val="88268A18"/>
    <w:lvl w:ilvl="0" w:tplc="3376C772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473213396">
    <w:abstractNumId w:val="22"/>
  </w:num>
  <w:num w:numId="2" w16cid:durableId="2106801420">
    <w:abstractNumId w:val="13"/>
  </w:num>
  <w:num w:numId="3" w16cid:durableId="372199148">
    <w:abstractNumId w:val="28"/>
  </w:num>
  <w:num w:numId="4" w16cid:durableId="1364673801">
    <w:abstractNumId w:val="20"/>
  </w:num>
  <w:num w:numId="5" w16cid:durableId="799155094">
    <w:abstractNumId w:val="0"/>
  </w:num>
  <w:num w:numId="6" w16cid:durableId="830633467">
    <w:abstractNumId w:val="29"/>
  </w:num>
  <w:num w:numId="7" w16cid:durableId="1162349638">
    <w:abstractNumId w:val="25"/>
  </w:num>
  <w:num w:numId="8" w16cid:durableId="2144425145">
    <w:abstractNumId w:val="30"/>
  </w:num>
  <w:num w:numId="9" w16cid:durableId="1899319455">
    <w:abstractNumId w:val="15"/>
  </w:num>
  <w:num w:numId="10" w16cid:durableId="1538355072">
    <w:abstractNumId w:val="2"/>
  </w:num>
  <w:num w:numId="11" w16cid:durableId="246572451">
    <w:abstractNumId w:val="3"/>
  </w:num>
  <w:num w:numId="12" w16cid:durableId="288627378">
    <w:abstractNumId w:val="10"/>
  </w:num>
  <w:num w:numId="13" w16cid:durableId="1658537336">
    <w:abstractNumId w:val="24"/>
  </w:num>
  <w:num w:numId="14" w16cid:durableId="594090805">
    <w:abstractNumId w:val="19"/>
  </w:num>
  <w:num w:numId="15" w16cid:durableId="1298562397">
    <w:abstractNumId w:val="8"/>
  </w:num>
  <w:num w:numId="16" w16cid:durableId="1613704709">
    <w:abstractNumId w:val="12"/>
  </w:num>
  <w:num w:numId="17" w16cid:durableId="1173686136">
    <w:abstractNumId w:val="11"/>
  </w:num>
  <w:num w:numId="18" w16cid:durableId="1020662084">
    <w:abstractNumId w:val="31"/>
  </w:num>
  <w:num w:numId="19" w16cid:durableId="1231383406">
    <w:abstractNumId w:val="9"/>
  </w:num>
  <w:num w:numId="20" w16cid:durableId="561450510">
    <w:abstractNumId w:val="21"/>
  </w:num>
  <w:num w:numId="21" w16cid:durableId="427970887">
    <w:abstractNumId w:val="26"/>
  </w:num>
  <w:num w:numId="22" w16cid:durableId="206382736">
    <w:abstractNumId w:val="7"/>
  </w:num>
  <w:num w:numId="23" w16cid:durableId="799299550">
    <w:abstractNumId w:val="6"/>
  </w:num>
  <w:num w:numId="24" w16cid:durableId="1005671064">
    <w:abstractNumId w:val="23"/>
  </w:num>
  <w:num w:numId="25" w16cid:durableId="1729650718">
    <w:abstractNumId w:val="17"/>
  </w:num>
  <w:num w:numId="26" w16cid:durableId="2141528160">
    <w:abstractNumId w:val="18"/>
  </w:num>
  <w:num w:numId="27" w16cid:durableId="2035956593">
    <w:abstractNumId w:val="14"/>
  </w:num>
  <w:num w:numId="28" w16cid:durableId="1762606676">
    <w:abstractNumId w:val="5"/>
  </w:num>
  <w:num w:numId="29" w16cid:durableId="212696526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 w16cid:durableId="1635718305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1560290204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 w16cid:durableId="636112443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3" w16cid:durableId="969676738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4" w16cid:durableId="1463425256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 w16cid:durableId="519271847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6" w16cid:durableId="768282174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7" w16cid:durableId="669601148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8" w16cid:durableId="473763822">
    <w:abstractNumId w:val="1"/>
  </w:num>
  <w:num w:numId="39" w16cid:durableId="756175326">
    <w:abstractNumId w:val="16"/>
  </w:num>
  <w:num w:numId="40" w16cid:durableId="1997877316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1" w16cid:durableId="1467238018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2" w16cid:durableId="1680618471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3" w16cid:durableId="49694782">
    <w:abstractNumId w:val="4"/>
  </w:num>
  <w:num w:numId="44" w16cid:durableId="549801239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595"/>
    <w:rsid w:val="00011652"/>
    <w:rsid w:val="00014B8B"/>
    <w:rsid w:val="00016390"/>
    <w:rsid w:val="00021AE2"/>
    <w:rsid w:val="00031169"/>
    <w:rsid w:val="000321AF"/>
    <w:rsid w:val="00032D06"/>
    <w:rsid w:val="000377C5"/>
    <w:rsid w:val="0004285E"/>
    <w:rsid w:val="00044563"/>
    <w:rsid w:val="00052B73"/>
    <w:rsid w:val="00063FAD"/>
    <w:rsid w:val="000746DA"/>
    <w:rsid w:val="00076032"/>
    <w:rsid w:val="00084BCF"/>
    <w:rsid w:val="00095316"/>
    <w:rsid w:val="000A0053"/>
    <w:rsid w:val="000A7BAC"/>
    <w:rsid w:val="000B00F8"/>
    <w:rsid w:val="000B4E78"/>
    <w:rsid w:val="000B621C"/>
    <w:rsid w:val="000B626A"/>
    <w:rsid w:val="000C06DF"/>
    <w:rsid w:val="000D7F67"/>
    <w:rsid w:val="000E3595"/>
    <w:rsid w:val="000E7820"/>
    <w:rsid w:val="000F3A59"/>
    <w:rsid w:val="000F56B1"/>
    <w:rsid w:val="00102418"/>
    <w:rsid w:val="001171BF"/>
    <w:rsid w:val="00140280"/>
    <w:rsid w:val="00146F78"/>
    <w:rsid w:val="00147336"/>
    <w:rsid w:val="001515B0"/>
    <w:rsid w:val="00175BCB"/>
    <w:rsid w:val="00177835"/>
    <w:rsid w:val="00182955"/>
    <w:rsid w:val="001857D6"/>
    <w:rsid w:val="0019624B"/>
    <w:rsid w:val="001A337A"/>
    <w:rsid w:val="001A520B"/>
    <w:rsid w:val="001A5302"/>
    <w:rsid w:val="001B0B90"/>
    <w:rsid w:val="001C3E05"/>
    <w:rsid w:val="001D0F0F"/>
    <w:rsid w:val="001E45E8"/>
    <w:rsid w:val="002109EB"/>
    <w:rsid w:val="002164F4"/>
    <w:rsid w:val="00233F87"/>
    <w:rsid w:val="002378D9"/>
    <w:rsid w:val="002411C9"/>
    <w:rsid w:val="00241224"/>
    <w:rsid w:val="00242437"/>
    <w:rsid w:val="0025689A"/>
    <w:rsid w:val="00265667"/>
    <w:rsid w:val="00271BD5"/>
    <w:rsid w:val="00272698"/>
    <w:rsid w:val="002971E5"/>
    <w:rsid w:val="002A780B"/>
    <w:rsid w:val="002B1351"/>
    <w:rsid w:val="002C02B9"/>
    <w:rsid w:val="002C1468"/>
    <w:rsid w:val="002C15F7"/>
    <w:rsid w:val="002C7E78"/>
    <w:rsid w:val="00302542"/>
    <w:rsid w:val="00305923"/>
    <w:rsid w:val="00310A67"/>
    <w:rsid w:val="0031387A"/>
    <w:rsid w:val="00314404"/>
    <w:rsid w:val="00323018"/>
    <w:rsid w:val="00347183"/>
    <w:rsid w:val="00347215"/>
    <w:rsid w:val="00350B38"/>
    <w:rsid w:val="00352CC6"/>
    <w:rsid w:val="0035634A"/>
    <w:rsid w:val="003619DB"/>
    <w:rsid w:val="00370835"/>
    <w:rsid w:val="00371E43"/>
    <w:rsid w:val="003745BA"/>
    <w:rsid w:val="00393770"/>
    <w:rsid w:val="00395712"/>
    <w:rsid w:val="0039763F"/>
    <w:rsid w:val="003A140E"/>
    <w:rsid w:val="003A184F"/>
    <w:rsid w:val="003A50F4"/>
    <w:rsid w:val="003B11DA"/>
    <w:rsid w:val="003B5C6B"/>
    <w:rsid w:val="003C52AE"/>
    <w:rsid w:val="003C55CA"/>
    <w:rsid w:val="003C6D92"/>
    <w:rsid w:val="003D028D"/>
    <w:rsid w:val="003E4217"/>
    <w:rsid w:val="003E7A6F"/>
    <w:rsid w:val="003F7847"/>
    <w:rsid w:val="00407BF0"/>
    <w:rsid w:val="004273CD"/>
    <w:rsid w:val="00430D4B"/>
    <w:rsid w:val="00431AD8"/>
    <w:rsid w:val="00436EEF"/>
    <w:rsid w:val="0043782F"/>
    <w:rsid w:val="00456FEC"/>
    <w:rsid w:val="00457EB2"/>
    <w:rsid w:val="00472AF5"/>
    <w:rsid w:val="00480FC1"/>
    <w:rsid w:val="00484160"/>
    <w:rsid w:val="00484615"/>
    <w:rsid w:val="00490F89"/>
    <w:rsid w:val="00496FEB"/>
    <w:rsid w:val="0049758D"/>
    <w:rsid w:val="004B05A6"/>
    <w:rsid w:val="004B304E"/>
    <w:rsid w:val="004B3B45"/>
    <w:rsid w:val="004B413C"/>
    <w:rsid w:val="004C01EF"/>
    <w:rsid w:val="004C500A"/>
    <w:rsid w:val="004C56E4"/>
    <w:rsid w:val="004D3B17"/>
    <w:rsid w:val="004E0677"/>
    <w:rsid w:val="004E0A0B"/>
    <w:rsid w:val="004E2101"/>
    <w:rsid w:val="004E32B2"/>
    <w:rsid w:val="004E59B7"/>
    <w:rsid w:val="004F74EB"/>
    <w:rsid w:val="004F77CF"/>
    <w:rsid w:val="005041FA"/>
    <w:rsid w:val="00505D3B"/>
    <w:rsid w:val="0051160C"/>
    <w:rsid w:val="00511C67"/>
    <w:rsid w:val="00536CF4"/>
    <w:rsid w:val="00537955"/>
    <w:rsid w:val="0054191B"/>
    <w:rsid w:val="00546127"/>
    <w:rsid w:val="00553E88"/>
    <w:rsid w:val="00555617"/>
    <w:rsid w:val="00556F23"/>
    <w:rsid w:val="005622DF"/>
    <w:rsid w:val="00570FB5"/>
    <w:rsid w:val="00577C05"/>
    <w:rsid w:val="00582CFC"/>
    <w:rsid w:val="005836AC"/>
    <w:rsid w:val="005875B0"/>
    <w:rsid w:val="00587717"/>
    <w:rsid w:val="00595D5E"/>
    <w:rsid w:val="005977A0"/>
    <w:rsid w:val="005A499C"/>
    <w:rsid w:val="005A7620"/>
    <w:rsid w:val="005D31B5"/>
    <w:rsid w:val="005D74B4"/>
    <w:rsid w:val="005E10F7"/>
    <w:rsid w:val="005E30C4"/>
    <w:rsid w:val="005E4DE1"/>
    <w:rsid w:val="00601F86"/>
    <w:rsid w:val="006038BE"/>
    <w:rsid w:val="00604A75"/>
    <w:rsid w:val="006176FC"/>
    <w:rsid w:val="00624252"/>
    <w:rsid w:val="00635F55"/>
    <w:rsid w:val="00645909"/>
    <w:rsid w:val="00646B01"/>
    <w:rsid w:val="00652F69"/>
    <w:rsid w:val="00662D32"/>
    <w:rsid w:val="00670124"/>
    <w:rsid w:val="00693311"/>
    <w:rsid w:val="006A4D38"/>
    <w:rsid w:val="006A7493"/>
    <w:rsid w:val="006B1C5B"/>
    <w:rsid w:val="006F2F63"/>
    <w:rsid w:val="007001D9"/>
    <w:rsid w:val="00702D59"/>
    <w:rsid w:val="00703C68"/>
    <w:rsid w:val="00705ABC"/>
    <w:rsid w:val="0071221B"/>
    <w:rsid w:val="0071382B"/>
    <w:rsid w:val="0071424B"/>
    <w:rsid w:val="007219D7"/>
    <w:rsid w:val="007437F2"/>
    <w:rsid w:val="0074493F"/>
    <w:rsid w:val="00751446"/>
    <w:rsid w:val="0075300B"/>
    <w:rsid w:val="007530BE"/>
    <w:rsid w:val="007557D9"/>
    <w:rsid w:val="00765DD3"/>
    <w:rsid w:val="00784A99"/>
    <w:rsid w:val="0078552A"/>
    <w:rsid w:val="0079117F"/>
    <w:rsid w:val="007A528E"/>
    <w:rsid w:val="007A6DF9"/>
    <w:rsid w:val="007B06BC"/>
    <w:rsid w:val="007B3F1A"/>
    <w:rsid w:val="007C2B17"/>
    <w:rsid w:val="007C2F0B"/>
    <w:rsid w:val="007C2F84"/>
    <w:rsid w:val="007D360B"/>
    <w:rsid w:val="007D7123"/>
    <w:rsid w:val="007E7077"/>
    <w:rsid w:val="007F2A22"/>
    <w:rsid w:val="00805E5A"/>
    <w:rsid w:val="0080743F"/>
    <w:rsid w:val="00814958"/>
    <w:rsid w:val="0085067F"/>
    <w:rsid w:val="008674C4"/>
    <w:rsid w:val="008677D7"/>
    <w:rsid w:val="00875E6E"/>
    <w:rsid w:val="0087756A"/>
    <w:rsid w:val="008779C4"/>
    <w:rsid w:val="00877AD4"/>
    <w:rsid w:val="0089080B"/>
    <w:rsid w:val="008931EC"/>
    <w:rsid w:val="008934C4"/>
    <w:rsid w:val="00896418"/>
    <w:rsid w:val="0089714F"/>
    <w:rsid w:val="008A16BC"/>
    <w:rsid w:val="008A2E57"/>
    <w:rsid w:val="008B2133"/>
    <w:rsid w:val="008B2DD7"/>
    <w:rsid w:val="008B563E"/>
    <w:rsid w:val="008B7E3A"/>
    <w:rsid w:val="008C3613"/>
    <w:rsid w:val="008E6113"/>
    <w:rsid w:val="008F7852"/>
    <w:rsid w:val="00901F50"/>
    <w:rsid w:val="0092124F"/>
    <w:rsid w:val="00925036"/>
    <w:rsid w:val="00930C86"/>
    <w:rsid w:val="00941C4C"/>
    <w:rsid w:val="00942363"/>
    <w:rsid w:val="00942549"/>
    <w:rsid w:val="009477E1"/>
    <w:rsid w:val="00962BEA"/>
    <w:rsid w:val="0097192B"/>
    <w:rsid w:val="00985353"/>
    <w:rsid w:val="00987B04"/>
    <w:rsid w:val="00993194"/>
    <w:rsid w:val="00993FBF"/>
    <w:rsid w:val="00995B02"/>
    <w:rsid w:val="00995DD4"/>
    <w:rsid w:val="009A08A5"/>
    <w:rsid w:val="009A5D84"/>
    <w:rsid w:val="009B70CD"/>
    <w:rsid w:val="009C7F1E"/>
    <w:rsid w:val="009D335A"/>
    <w:rsid w:val="009E7155"/>
    <w:rsid w:val="00A002E5"/>
    <w:rsid w:val="00A043E7"/>
    <w:rsid w:val="00A12DAE"/>
    <w:rsid w:val="00A2233B"/>
    <w:rsid w:val="00A22D54"/>
    <w:rsid w:val="00A2323D"/>
    <w:rsid w:val="00A267C6"/>
    <w:rsid w:val="00A36568"/>
    <w:rsid w:val="00A37FA2"/>
    <w:rsid w:val="00A46D15"/>
    <w:rsid w:val="00A608FC"/>
    <w:rsid w:val="00A63EAA"/>
    <w:rsid w:val="00A82321"/>
    <w:rsid w:val="00A83457"/>
    <w:rsid w:val="00A91922"/>
    <w:rsid w:val="00A96FD6"/>
    <w:rsid w:val="00A97EC9"/>
    <w:rsid w:val="00AA08A3"/>
    <w:rsid w:val="00AA1EB9"/>
    <w:rsid w:val="00AB3CE4"/>
    <w:rsid w:val="00AD0825"/>
    <w:rsid w:val="00AE0977"/>
    <w:rsid w:val="00AE2745"/>
    <w:rsid w:val="00AE465D"/>
    <w:rsid w:val="00AE6172"/>
    <w:rsid w:val="00AF43DE"/>
    <w:rsid w:val="00AF58E1"/>
    <w:rsid w:val="00B05617"/>
    <w:rsid w:val="00B0598B"/>
    <w:rsid w:val="00B34C6A"/>
    <w:rsid w:val="00B374D1"/>
    <w:rsid w:val="00B40CA4"/>
    <w:rsid w:val="00B418B7"/>
    <w:rsid w:val="00B42734"/>
    <w:rsid w:val="00B474A7"/>
    <w:rsid w:val="00B516CA"/>
    <w:rsid w:val="00B5551D"/>
    <w:rsid w:val="00B64ED0"/>
    <w:rsid w:val="00B67375"/>
    <w:rsid w:val="00B80CD3"/>
    <w:rsid w:val="00B82BBE"/>
    <w:rsid w:val="00B84C2A"/>
    <w:rsid w:val="00B864D2"/>
    <w:rsid w:val="00B95CFE"/>
    <w:rsid w:val="00B96FB1"/>
    <w:rsid w:val="00BA3166"/>
    <w:rsid w:val="00BB0BC0"/>
    <w:rsid w:val="00BD6742"/>
    <w:rsid w:val="00BE66B3"/>
    <w:rsid w:val="00BF12BE"/>
    <w:rsid w:val="00C01616"/>
    <w:rsid w:val="00C162CC"/>
    <w:rsid w:val="00C20855"/>
    <w:rsid w:val="00C2238E"/>
    <w:rsid w:val="00C30F4F"/>
    <w:rsid w:val="00C3148C"/>
    <w:rsid w:val="00C33862"/>
    <w:rsid w:val="00C37298"/>
    <w:rsid w:val="00C50357"/>
    <w:rsid w:val="00C51673"/>
    <w:rsid w:val="00C53820"/>
    <w:rsid w:val="00C64735"/>
    <w:rsid w:val="00C65B49"/>
    <w:rsid w:val="00C65F5D"/>
    <w:rsid w:val="00C677B8"/>
    <w:rsid w:val="00C7791F"/>
    <w:rsid w:val="00C85D81"/>
    <w:rsid w:val="00C9490E"/>
    <w:rsid w:val="00CA7FDA"/>
    <w:rsid w:val="00CC0B22"/>
    <w:rsid w:val="00CC6A98"/>
    <w:rsid w:val="00CD0FCC"/>
    <w:rsid w:val="00CD4A1E"/>
    <w:rsid w:val="00CE08FC"/>
    <w:rsid w:val="00CE1843"/>
    <w:rsid w:val="00CE3B95"/>
    <w:rsid w:val="00CE4A60"/>
    <w:rsid w:val="00D00B12"/>
    <w:rsid w:val="00D052DB"/>
    <w:rsid w:val="00D35A6B"/>
    <w:rsid w:val="00D429C6"/>
    <w:rsid w:val="00D441AD"/>
    <w:rsid w:val="00D45A66"/>
    <w:rsid w:val="00D64E7D"/>
    <w:rsid w:val="00D664DA"/>
    <w:rsid w:val="00D6738E"/>
    <w:rsid w:val="00D677E2"/>
    <w:rsid w:val="00D752EC"/>
    <w:rsid w:val="00D87E4F"/>
    <w:rsid w:val="00D94750"/>
    <w:rsid w:val="00D97964"/>
    <w:rsid w:val="00DA3F65"/>
    <w:rsid w:val="00DC710E"/>
    <w:rsid w:val="00DC7EE9"/>
    <w:rsid w:val="00DD1824"/>
    <w:rsid w:val="00DD5C16"/>
    <w:rsid w:val="00DD7A26"/>
    <w:rsid w:val="00DE3349"/>
    <w:rsid w:val="00DF004F"/>
    <w:rsid w:val="00DF19EB"/>
    <w:rsid w:val="00DF4B9C"/>
    <w:rsid w:val="00E22FDF"/>
    <w:rsid w:val="00E3728C"/>
    <w:rsid w:val="00E424FA"/>
    <w:rsid w:val="00E450C2"/>
    <w:rsid w:val="00E4570F"/>
    <w:rsid w:val="00E51C5D"/>
    <w:rsid w:val="00E54956"/>
    <w:rsid w:val="00E619FD"/>
    <w:rsid w:val="00E8155A"/>
    <w:rsid w:val="00E9052E"/>
    <w:rsid w:val="00E917C6"/>
    <w:rsid w:val="00EA086B"/>
    <w:rsid w:val="00EA0F05"/>
    <w:rsid w:val="00EA5926"/>
    <w:rsid w:val="00EA5D4F"/>
    <w:rsid w:val="00EA70AF"/>
    <w:rsid w:val="00EB095C"/>
    <w:rsid w:val="00EC02A5"/>
    <w:rsid w:val="00EC5CE3"/>
    <w:rsid w:val="00ED5F4A"/>
    <w:rsid w:val="00ED68C7"/>
    <w:rsid w:val="00EE136C"/>
    <w:rsid w:val="00EE428A"/>
    <w:rsid w:val="00EF4CDC"/>
    <w:rsid w:val="00F05E7E"/>
    <w:rsid w:val="00F14B6F"/>
    <w:rsid w:val="00F16AEC"/>
    <w:rsid w:val="00F26A97"/>
    <w:rsid w:val="00F3655B"/>
    <w:rsid w:val="00F37F93"/>
    <w:rsid w:val="00F4267D"/>
    <w:rsid w:val="00F44751"/>
    <w:rsid w:val="00F45816"/>
    <w:rsid w:val="00F62193"/>
    <w:rsid w:val="00F641D8"/>
    <w:rsid w:val="00F66ADE"/>
    <w:rsid w:val="00F74021"/>
    <w:rsid w:val="00F84AA0"/>
    <w:rsid w:val="00F926D3"/>
    <w:rsid w:val="00F936D6"/>
    <w:rsid w:val="00F93D97"/>
    <w:rsid w:val="00F94915"/>
    <w:rsid w:val="00FB5205"/>
    <w:rsid w:val="00FC5E7E"/>
    <w:rsid w:val="00FD10B0"/>
    <w:rsid w:val="00FD25F8"/>
    <w:rsid w:val="00FD43A8"/>
    <w:rsid w:val="00FD48EB"/>
    <w:rsid w:val="00FD5A4A"/>
    <w:rsid w:val="00FF2BD5"/>
    <w:rsid w:val="00FF3A02"/>
    <w:rsid w:val="00FF6BB6"/>
    <w:rsid w:val="0CB1A903"/>
    <w:rsid w:val="0F80DFCC"/>
    <w:rsid w:val="0FA68F25"/>
    <w:rsid w:val="10F383E2"/>
    <w:rsid w:val="14699983"/>
    <w:rsid w:val="1679DBC1"/>
    <w:rsid w:val="19FF66D2"/>
    <w:rsid w:val="26FE145F"/>
    <w:rsid w:val="2F3A67A3"/>
    <w:rsid w:val="30D824A4"/>
    <w:rsid w:val="31012695"/>
    <w:rsid w:val="32E66A00"/>
    <w:rsid w:val="33BF55A3"/>
    <w:rsid w:val="3AC3CC9F"/>
    <w:rsid w:val="40FE4F50"/>
    <w:rsid w:val="4AEC155C"/>
    <w:rsid w:val="4B7107EE"/>
    <w:rsid w:val="4B7559C3"/>
    <w:rsid w:val="4CA74AC0"/>
    <w:rsid w:val="50DBF106"/>
    <w:rsid w:val="5493F99A"/>
    <w:rsid w:val="56120BD1"/>
    <w:rsid w:val="5B8630EE"/>
    <w:rsid w:val="5DEAFF76"/>
    <w:rsid w:val="5ED7F02D"/>
    <w:rsid w:val="6057B1F5"/>
    <w:rsid w:val="66E779CA"/>
    <w:rsid w:val="69F6FEC9"/>
    <w:rsid w:val="6C7F3835"/>
    <w:rsid w:val="6DA493D0"/>
    <w:rsid w:val="71A46C93"/>
    <w:rsid w:val="73BE7C22"/>
    <w:rsid w:val="7B60DDC9"/>
    <w:rsid w:val="7C9B0F0E"/>
    <w:rsid w:val="7EAE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EF79C71"/>
  <w15:chartTrackingRefBased/>
  <w15:docId w15:val="{3E584DB5-8C6B-4505-8EA4-6E221672D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698"/>
    <w:pPr>
      <w:ind w:left="567"/>
    </w:pPr>
    <w:rPr>
      <w:rFonts w:ascii="Century Gothic" w:hAnsi="Century Gothic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72698"/>
    <w:pPr>
      <w:keepNext/>
      <w:keepLines/>
      <w:spacing w:before="400" w:after="320" w:line="520" w:lineRule="exact"/>
      <w:ind w:left="0"/>
      <w:outlineLvl w:val="0"/>
    </w:pPr>
    <w:rPr>
      <w:rFonts w:eastAsiaTheme="majorEastAsia" w:cstheme="majorBidi"/>
      <w:color w:val="204B4D" w:themeColor="accent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F6BB6"/>
    <w:pPr>
      <w:keepNext/>
      <w:keepLines/>
      <w:spacing w:before="280" w:after="200" w:line="320" w:lineRule="exact"/>
      <w:ind w:left="0"/>
      <w:outlineLvl w:val="1"/>
    </w:pPr>
    <w:rPr>
      <w:rFonts w:eastAsiaTheme="majorEastAsia" w:cstheme="majorBidi"/>
      <w:b/>
      <w:color w:val="204B4D" w:themeColor="accent1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45909"/>
    <w:pPr>
      <w:keepNext/>
      <w:keepLines/>
      <w:spacing w:before="160" w:after="80" w:line="320" w:lineRule="exact"/>
      <w:ind w:left="0"/>
      <w:outlineLvl w:val="2"/>
    </w:pPr>
    <w:rPr>
      <w:rFonts w:eastAsiaTheme="majorEastAsia" w:cstheme="majorBidi"/>
      <w:b/>
      <w:color w:val="000000" w:themeColor="text1"/>
      <w:sz w:val="24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E3595"/>
    <w:pPr>
      <w:keepNext/>
      <w:keepLines/>
      <w:spacing w:before="80" w:after="40"/>
      <w:ind w:left="0"/>
      <w:outlineLvl w:val="3"/>
    </w:pPr>
    <w:rPr>
      <w:rFonts w:eastAsiaTheme="majorEastAsia" w:cstheme="majorBidi"/>
      <w:i/>
      <w:iCs/>
      <w:color w:val="183739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E3595"/>
    <w:pPr>
      <w:keepNext/>
      <w:keepLines/>
      <w:spacing w:before="80" w:after="40"/>
      <w:ind w:left="0"/>
      <w:outlineLvl w:val="4"/>
    </w:pPr>
    <w:rPr>
      <w:rFonts w:eastAsiaTheme="majorEastAsia" w:cstheme="majorBidi"/>
      <w:color w:val="183739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E3595"/>
    <w:pPr>
      <w:keepNext/>
      <w:keepLines/>
      <w:spacing w:before="40"/>
      <w:ind w:left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E3595"/>
    <w:pPr>
      <w:keepNext/>
      <w:keepLines/>
      <w:spacing w:before="40"/>
      <w:ind w:left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E3595"/>
    <w:pPr>
      <w:keepNext/>
      <w:keepLines/>
      <w:ind w:left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E3595"/>
    <w:pPr>
      <w:keepNext/>
      <w:keepLines/>
      <w:ind w:left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2698"/>
    <w:rPr>
      <w:rFonts w:ascii="Century Gothic" w:eastAsiaTheme="majorEastAsia" w:hAnsi="Century Gothic" w:cstheme="majorBidi"/>
      <w:color w:val="204B4D" w:themeColor="accent1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FF6BB6"/>
    <w:rPr>
      <w:rFonts w:ascii="Century Gothic" w:eastAsiaTheme="majorEastAsia" w:hAnsi="Century Gothic" w:cstheme="majorBidi"/>
      <w:b/>
      <w:color w:val="204B4D" w:themeColor="accent1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645909"/>
    <w:rPr>
      <w:rFonts w:ascii="Century Gothic" w:eastAsiaTheme="majorEastAsia" w:hAnsi="Century Gothic" w:cstheme="majorBidi"/>
      <w:b/>
      <w:color w:val="000000" w:themeColor="text1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E3595"/>
    <w:rPr>
      <w:rFonts w:ascii="Century Gothic" w:eastAsiaTheme="majorEastAsia" w:hAnsi="Century Gothic" w:cstheme="majorBidi"/>
      <w:i/>
      <w:iCs/>
      <w:color w:val="183739" w:themeColor="accent1" w:themeShade="BF"/>
      <w:sz w:val="20"/>
    </w:rPr>
  </w:style>
  <w:style w:type="character" w:customStyle="1" w:styleId="Titre5Car">
    <w:name w:val="Titre 5 Car"/>
    <w:basedOn w:val="Policepardfaut"/>
    <w:link w:val="Titre5"/>
    <w:uiPriority w:val="9"/>
    <w:rsid w:val="000E3595"/>
    <w:rPr>
      <w:rFonts w:ascii="Century Gothic" w:eastAsiaTheme="majorEastAsia" w:hAnsi="Century Gothic" w:cstheme="majorBidi"/>
      <w:color w:val="183739" w:themeColor="accent1" w:themeShade="B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0E3595"/>
    <w:rPr>
      <w:rFonts w:ascii="Century Gothic" w:eastAsiaTheme="majorEastAsia" w:hAnsi="Century Gothic" w:cstheme="majorBidi"/>
      <w:i/>
      <w:iCs/>
      <w:color w:val="595959" w:themeColor="text1" w:themeTint="A6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0E3595"/>
    <w:rPr>
      <w:rFonts w:ascii="Century Gothic" w:eastAsiaTheme="majorEastAsia" w:hAnsi="Century Gothic" w:cstheme="majorBidi"/>
      <w:color w:val="595959" w:themeColor="text1" w:themeTint="A6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0E3595"/>
    <w:rPr>
      <w:rFonts w:ascii="Century Gothic" w:eastAsiaTheme="majorEastAsia" w:hAnsi="Century Gothic" w:cstheme="majorBidi"/>
      <w:i/>
      <w:iCs/>
      <w:color w:val="272727" w:themeColor="text1" w:themeTint="D8"/>
      <w:sz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E3595"/>
    <w:rPr>
      <w:rFonts w:ascii="Century Gothic" w:eastAsiaTheme="majorEastAsia" w:hAnsi="Century Gothic" w:cstheme="majorBidi"/>
      <w:color w:val="272727" w:themeColor="text1" w:themeTint="D8"/>
      <w:sz w:val="20"/>
    </w:rPr>
  </w:style>
  <w:style w:type="paragraph" w:styleId="Titre">
    <w:name w:val="Title"/>
    <w:basedOn w:val="Normal"/>
    <w:next w:val="Normal"/>
    <w:link w:val="TitreCar"/>
    <w:uiPriority w:val="10"/>
    <w:qFormat/>
    <w:rsid w:val="000E35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3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3595"/>
    <w:pPr>
      <w:numPr>
        <w:ilvl w:val="1"/>
      </w:numPr>
      <w:spacing w:after="160"/>
      <w:ind w:left="14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E35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E35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E359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E359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E3595"/>
    <w:rPr>
      <w:i/>
      <w:iCs/>
      <w:color w:val="183739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E3595"/>
    <w:pPr>
      <w:pBdr>
        <w:top w:val="single" w:sz="4" w:space="10" w:color="183739" w:themeColor="accent1" w:themeShade="BF"/>
        <w:bottom w:val="single" w:sz="4" w:space="10" w:color="183739" w:themeColor="accent1" w:themeShade="BF"/>
      </w:pBdr>
      <w:spacing w:before="360" w:after="360"/>
      <w:ind w:left="864" w:right="864"/>
      <w:jc w:val="center"/>
    </w:pPr>
    <w:rPr>
      <w:i/>
      <w:iCs/>
      <w:color w:val="18373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E3595"/>
    <w:rPr>
      <w:i/>
      <w:iCs/>
      <w:color w:val="183739" w:themeColor="accent1" w:themeShade="BF"/>
    </w:rPr>
  </w:style>
  <w:style w:type="character" w:styleId="Rfrenceintense">
    <w:name w:val="Intense Reference"/>
    <w:basedOn w:val="Policepardfaut"/>
    <w:uiPriority w:val="32"/>
    <w:qFormat/>
    <w:rsid w:val="000E3595"/>
    <w:rPr>
      <w:b/>
      <w:bCs/>
      <w:smallCaps/>
      <w:color w:val="183739" w:themeColor="accent1" w:themeShade="BF"/>
      <w:spacing w:val="5"/>
    </w:rPr>
  </w:style>
  <w:style w:type="numbering" w:customStyle="1" w:styleId="ListeNaTran">
    <w:name w:val="Liste NaTran"/>
    <w:uiPriority w:val="99"/>
    <w:rsid w:val="002378D9"/>
    <w:pPr>
      <w:numPr>
        <w:numId w:val="2"/>
      </w:numPr>
    </w:pPr>
  </w:style>
  <w:style w:type="numbering" w:customStyle="1" w:styleId="Listepuce">
    <w:name w:val="Liste à puce"/>
    <w:basedOn w:val="Aucuneliste"/>
    <w:uiPriority w:val="99"/>
    <w:rsid w:val="00F641D8"/>
    <w:pPr>
      <w:numPr>
        <w:numId w:val="3"/>
      </w:numPr>
    </w:pPr>
  </w:style>
  <w:style w:type="numbering" w:customStyle="1" w:styleId="Normalpuces">
    <w:name w:val="Normal puces"/>
    <w:basedOn w:val="Aucuneliste"/>
    <w:uiPriority w:val="99"/>
    <w:rsid w:val="00652F69"/>
    <w:pPr>
      <w:numPr>
        <w:numId w:val="4"/>
      </w:numPr>
    </w:pPr>
  </w:style>
  <w:style w:type="paragraph" w:styleId="Listepuces">
    <w:name w:val="List Bullet"/>
    <w:basedOn w:val="Normal"/>
    <w:uiPriority w:val="99"/>
    <w:unhideWhenUsed/>
    <w:rsid w:val="00E51C5D"/>
    <w:pPr>
      <w:spacing w:before="80" w:after="120" w:line="240" w:lineRule="exact"/>
      <w:ind w:left="0"/>
      <w:contextualSpacing/>
    </w:pPr>
  </w:style>
  <w:style w:type="paragraph" w:styleId="Listepuces3">
    <w:name w:val="List Bullet 3"/>
    <w:basedOn w:val="Normal"/>
    <w:uiPriority w:val="99"/>
    <w:unhideWhenUsed/>
    <w:rsid w:val="00942549"/>
    <w:pPr>
      <w:numPr>
        <w:numId w:val="5"/>
      </w:numPr>
      <w:contextualSpacing/>
    </w:pPr>
  </w:style>
  <w:style w:type="paragraph" w:styleId="Listepuces2">
    <w:name w:val="List Bullet 2"/>
    <w:basedOn w:val="Normal"/>
    <w:uiPriority w:val="99"/>
    <w:unhideWhenUsed/>
    <w:rsid w:val="00E51C5D"/>
    <w:pPr>
      <w:numPr>
        <w:numId w:val="11"/>
      </w:numPr>
      <w:tabs>
        <w:tab w:val="clear" w:pos="1701"/>
        <w:tab w:val="left" w:pos="567"/>
      </w:tabs>
      <w:spacing w:line="240" w:lineRule="exact"/>
      <w:ind w:left="1304" w:firstLine="1060"/>
      <w:contextualSpacing/>
    </w:pPr>
  </w:style>
  <w:style w:type="paragraph" w:styleId="Commentaire">
    <w:name w:val="annotation text"/>
    <w:basedOn w:val="Normal"/>
    <w:link w:val="CommentaireCar"/>
    <w:uiPriority w:val="99"/>
    <w:unhideWhenUsed/>
    <w:rsid w:val="00C5167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51673"/>
    <w:rPr>
      <w:rFonts w:ascii="Poppins" w:hAnsi="Poppins"/>
      <w:sz w:val="20"/>
      <w:szCs w:val="20"/>
    </w:rPr>
  </w:style>
  <w:style w:type="paragraph" w:styleId="Objetducommentaire">
    <w:name w:val="annotation subject"/>
    <w:aliases w:val="Paragraphe en exergue"/>
    <w:basedOn w:val="Commentaire"/>
    <w:next w:val="Commentaire"/>
    <w:link w:val="ObjetducommentaireCar"/>
    <w:uiPriority w:val="99"/>
    <w:unhideWhenUsed/>
    <w:rsid w:val="002C1468"/>
    <w:rPr>
      <w:b/>
      <w:bCs/>
      <w:color w:val="204B4D" w:themeColor="accent1"/>
    </w:rPr>
  </w:style>
  <w:style w:type="character" w:customStyle="1" w:styleId="ObjetducommentaireCar">
    <w:name w:val="Objet du commentaire Car"/>
    <w:aliases w:val="Paragraphe en exergue Car"/>
    <w:basedOn w:val="CommentaireCar"/>
    <w:link w:val="Objetducommentaire"/>
    <w:uiPriority w:val="99"/>
    <w:rsid w:val="002C1468"/>
    <w:rPr>
      <w:rFonts w:ascii="Century Gothic" w:hAnsi="Century Gothic"/>
      <w:b/>
      <w:bCs/>
      <w:color w:val="204B4D" w:themeColor="accent1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A49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499C"/>
    <w:rPr>
      <w:rFonts w:ascii="Poppins" w:hAnsi="Poppins"/>
      <w:sz w:val="18"/>
    </w:rPr>
  </w:style>
  <w:style w:type="paragraph" w:styleId="Pieddepage">
    <w:name w:val="footer"/>
    <w:aliases w:val="Prénom Nom"/>
    <w:basedOn w:val="Normal"/>
    <w:link w:val="PieddepageCar"/>
    <w:uiPriority w:val="99"/>
    <w:unhideWhenUsed/>
    <w:rsid w:val="005A49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aliases w:val="Prénom Nom Car"/>
    <w:basedOn w:val="Policepardfaut"/>
    <w:link w:val="Pieddepage"/>
    <w:uiPriority w:val="99"/>
    <w:rsid w:val="005A499C"/>
    <w:rPr>
      <w:rFonts w:ascii="Poppins" w:hAnsi="Poppins"/>
      <w:sz w:val="18"/>
    </w:rPr>
  </w:style>
  <w:style w:type="numbering" w:customStyle="1" w:styleId="Listeactuelle1">
    <w:name w:val="Liste actuelle1"/>
    <w:uiPriority w:val="99"/>
    <w:rsid w:val="00CE1843"/>
    <w:pPr>
      <w:numPr>
        <w:numId w:val="6"/>
      </w:numPr>
    </w:pPr>
  </w:style>
  <w:style w:type="numbering" w:customStyle="1" w:styleId="Listeactuelle2">
    <w:name w:val="Liste actuelle2"/>
    <w:uiPriority w:val="99"/>
    <w:rsid w:val="00CE1843"/>
    <w:pPr>
      <w:numPr>
        <w:numId w:val="7"/>
      </w:numPr>
    </w:pPr>
  </w:style>
  <w:style w:type="numbering" w:customStyle="1" w:styleId="Listeactuelle3">
    <w:name w:val="Liste actuelle3"/>
    <w:uiPriority w:val="99"/>
    <w:rsid w:val="00CE1843"/>
    <w:pPr>
      <w:numPr>
        <w:numId w:val="8"/>
      </w:numPr>
    </w:pPr>
  </w:style>
  <w:style w:type="numbering" w:customStyle="1" w:styleId="Listeactuelle4">
    <w:name w:val="Liste actuelle4"/>
    <w:uiPriority w:val="99"/>
    <w:rsid w:val="00CE1843"/>
    <w:pPr>
      <w:numPr>
        <w:numId w:val="9"/>
      </w:numPr>
    </w:pPr>
  </w:style>
  <w:style w:type="numbering" w:customStyle="1" w:styleId="Listeactuelle5">
    <w:name w:val="Liste actuelle5"/>
    <w:uiPriority w:val="99"/>
    <w:rsid w:val="00CE1843"/>
    <w:pPr>
      <w:numPr>
        <w:numId w:val="10"/>
      </w:numPr>
    </w:pPr>
  </w:style>
  <w:style w:type="paragraph" w:customStyle="1" w:styleId="Normalsous-partie">
    <w:name w:val="Normal sous-partie"/>
    <w:basedOn w:val="Normal"/>
    <w:qFormat/>
    <w:rsid w:val="00751446"/>
    <w:pPr>
      <w:ind w:left="2155"/>
    </w:pPr>
  </w:style>
  <w:style w:type="character" w:styleId="Numrodepage">
    <w:name w:val="page number"/>
    <w:basedOn w:val="Policepardfaut"/>
    <w:uiPriority w:val="99"/>
    <w:semiHidden/>
    <w:unhideWhenUsed/>
    <w:rsid w:val="00457EB2"/>
  </w:style>
  <w:style w:type="paragraph" w:styleId="Sansinterligne">
    <w:name w:val="No Spacing"/>
    <w:link w:val="SansinterligneCar"/>
    <w:uiPriority w:val="1"/>
    <w:qFormat/>
    <w:rsid w:val="00DD1824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D1824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customStyle="1" w:styleId="Sur-titreDate">
    <w:name w:val="Sur-titre Date"/>
    <w:basedOn w:val="Titre1"/>
    <w:qFormat/>
    <w:rsid w:val="00987B04"/>
    <w:pPr>
      <w:spacing w:before="0" w:after="160" w:line="400" w:lineRule="exact"/>
    </w:pPr>
    <w:rPr>
      <w:b/>
      <w:bCs/>
      <w:sz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5977A0"/>
    <w:rPr>
      <w:sz w:val="16"/>
      <w:szCs w:val="16"/>
    </w:rPr>
  </w:style>
  <w:style w:type="paragraph" w:customStyle="1" w:styleId="PuceA">
    <w:name w:val="Puce A"/>
    <w:basedOn w:val="Normal"/>
    <w:rsid w:val="00A96FD6"/>
    <w:pPr>
      <w:numPr>
        <w:numId w:val="12"/>
      </w:numPr>
      <w:spacing w:after="160" w:line="259" w:lineRule="auto"/>
      <w:ind w:left="284" w:hanging="142"/>
    </w:pPr>
    <w:rPr>
      <w:rFonts w:asciiTheme="minorHAnsi" w:eastAsiaTheme="minorEastAsia" w:hAnsiTheme="minorHAnsi"/>
      <w:kern w:val="0"/>
      <w:sz w:val="22"/>
      <w:szCs w:val="22"/>
      <w14:ligatures w14:val="none"/>
    </w:rPr>
  </w:style>
  <w:style w:type="paragraph" w:customStyle="1" w:styleId="TitrePrincipal">
    <w:name w:val="Titre Principal"/>
    <w:basedOn w:val="Normal"/>
    <w:rsid w:val="00A96FD6"/>
    <w:pPr>
      <w:spacing w:after="160" w:line="245" w:lineRule="auto"/>
      <w:ind w:left="-142"/>
    </w:pPr>
    <w:rPr>
      <w:rFonts w:asciiTheme="minorHAnsi" w:eastAsiaTheme="minorEastAsia" w:hAnsiTheme="minorHAnsi"/>
      <w:noProof/>
      <w:color w:val="204B4D" w:themeColor="accent1"/>
      <w:kern w:val="0"/>
      <w:sz w:val="72"/>
      <w:szCs w:val="96"/>
      <w14:ligatures w14:val="none"/>
    </w:rPr>
  </w:style>
  <w:style w:type="paragraph" w:customStyle="1" w:styleId="Titreparagraphe">
    <w:name w:val="Titre paragraphe"/>
    <w:rsid w:val="00A96FD6"/>
    <w:pPr>
      <w:spacing w:after="160" w:line="259" w:lineRule="auto"/>
      <w:ind w:left="-426"/>
    </w:pPr>
    <w:rPr>
      <w:rFonts w:eastAsiaTheme="minorEastAsia"/>
      <w:b/>
      <w:bCs/>
      <w:color w:val="FFC641" w:themeColor="text2"/>
      <w:kern w:val="0"/>
      <w:sz w:val="29"/>
      <w:szCs w:val="29"/>
      <w14:ligatures w14:val="none"/>
    </w:rPr>
  </w:style>
  <w:style w:type="character" w:styleId="Lienhypertexte">
    <w:name w:val="Hyperlink"/>
    <w:basedOn w:val="Policepardfaut"/>
    <w:uiPriority w:val="99"/>
    <w:unhideWhenUsed/>
    <w:rsid w:val="00A96FD6"/>
    <w:rPr>
      <w:color w:val="265B88" w:themeColor="hyperlink"/>
      <w:u w:val="single"/>
    </w:rPr>
  </w:style>
  <w:style w:type="paragraph" w:customStyle="1" w:styleId="font7">
    <w:name w:val="font_7"/>
    <w:basedOn w:val="Normal"/>
    <w:rsid w:val="00A96FD6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kern w:val="0"/>
      <w:sz w:val="24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A96FD6"/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C2238E"/>
    <w:rPr>
      <w:color w:val="605E5C"/>
      <w:shd w:val="clear" w:color="auto" w:fill="E1DFDD"/>
    </w:rPr>
  </w:style>
  <w:style w:type="numbering" w:customStyle="1" w:styleId="Listeactuelle6">
    <w:name w:val="Liste actuelle6"/>
    <w:uiPriority w:val="99"/>
    <w:rsid w:val="00EE136C"/>
  </w:style>
  <w:style w:type="paragraph" w:styleId="En-ttedetabledesmatires">
    <w:name w:val="TOC Heading"/>
    <w:basedOn w:val="Titre1"/>
    <w:next w:val="Normal"/>
    <w:uiPriority w:val="39"/>
    <w:unhideWhenUsed/>
    <w:qFormat/>
    <w:rsid w:val="00D00B12"/>
    <w:pPr>
      <w:spacing w:before="240" w:after="0" w:line="259" w:lineRule="auto"/>
      <w:outlineLvl w:val="9"/>
    </w:pPr>
    <w:rPr>
      <w:rFonts w:asciiTheme="majorHAnsi" w:hAnsiTheme="majorHAnsi"/>
      <w:color w:val="183739" w:themeColor="accent1" w:themeShade="BF"/>
      <w:kern w:val="0"/>
      <w:sz w:val="32"/>
      <w:szCs w:val="32"/>
      <w:lang w:eastAsia="fr-FR"/>
      <w14:ligatures w14:val="none"/>
    </w:rPr>
  </w:style>
  <w:style w:type="paragraph" w:styleId="TM2">
    <w:name w:val="toc 2"/>
    <w:basedOn w:val="Normal"/>
    <w:next w:val="Normal"/>
    <w:autoRedefine/>
    <w:uiPriority w:val="39"/>
    <w:unhideWhenUsed/>
    <w:rsid w:val="00D00B12"/>
    <w:pPr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D00B12"/>
    <w:pPr>
      <w:spacing w:after="100" w:line="259" w:lineRule="auto"/>
      <w:ind w:left="0"/>
    </w:pPr>
    <w:rPr>
      <w:rFonts w:asciiTheme="minorHAnsi" w:eastAsiaTheme="minorEastAsia" w:hAnsiTheme="minorHAnsi" w:cs="Times New Roman"/>
      <w:kern w:val="0"/>
      <w:sz w:val="22"/>
      <w:szCs w:val="22"/>
      <w:lang w:eastAsia="fr-FR"/>
      <w14:ligatures w14:val="none"/>
    </w:rPr>
  </w:style>
  <w:style w:type="paragraph" w:styleId="TM3">
    <w:name w:val="toc 3"/>
    <w:basedOn w:val="Normal"/>
    <w:next w:val="Normal"/>
    <w:autoRedefine/>
    <w:uiPriority w:val="39"/>
    <w:unhideWhenUsed/>
    <w:rsid w:val="00D00B12"/>
    <w:pPr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076032"/>
    <w:rPr>
      <w:rFonts w:ascii="Times New Roman" w:hAnsi="Times New Roman" w:cs="Times New Roman"/>
      <w:sz w:val="24"/>
    </w:rPr>
  </w:style>
  <w:style w:type="paragraph" w:styleId="Rvision">
    <w:name w:val="Revision"/>
    <w:hidden/>
    <w:uiPriority w:val="99"/>
    <w:semiHidden/>
    <w:rsid w:val="001515B0"/>
    <w:rPr>
      <w:rFonts w:ascii="Century Gothic" w:hAnsi="Century Gothic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184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0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6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8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6379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9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3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68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0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45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0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648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3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8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0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9518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9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374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9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3185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0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8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Natran">
      <a:dk1>
        <a:srgbClr val="000000"/>
      </a:dk1>
      <a:lt1>
        <a:srgbClr val="FFFFFF"/>
      </a:lt1>
      <a:dk2>
        <a:srgbClr val="FFC641"/>
      </a:dk2>
      <a:lt2>
        <a:srgbClr val="E8E8E8"/>
      </a:lt2>
      <a:accent1>
        <a:srgbClr val="204B4D"/>
      </a:accent1>
      <a:accent2>
        <a:srgbClr val="799393"/>
      </a:accent2>
      <a:accent3>
        <a:srgbClr val="327341"/>
      </a:accent3>
      <a:accent4>
        <a:srgbClr val="5B8F68"/>
      </a:accent4>
      <a:accent5>
        <a:srgbClr val="ADC7B3"/>
      </a:accent5>
      <a:accent6>
        <a:srgbClr val="AE2E4B"/>
      </a:accent6>
      <a:hlink>
        <a:srgbClr val="265B88"/>
      </a:hlink>
      <a:folHlink>
        <a:srgbClr val="543361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93F60B73BCB94FB465D7F6990246E1" ma:contentTypeVersion="10" ma:contentTypeDescription="Crée un document." ma:contentTypeScope="" ma:versionID="e3adae425e0702238704f6f160986a2f">
  <xsd:schema xmlns:xsd="http://www.w3.org/2001/XMLSchema" xmlns:xs="http://www.w3.org/2001/XMLSchema" xmlns:p="http://schemas.microsoft.com/office/2006/metadata/properties" xmlns:ns2="9a072989-6e38-4f25-9bee-18a720e147eb" targetNamespace="http://schemas.microsoft.com/office/2006/metadata/properties" ma:root="true" ma:fieldsID="fafa5d4b88197ad00f11557d76f1ac85" ns2:_="">
    <xsd:import namespace="9a072989-6e38-4f25-9bee-18a720e147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72989-6e38-4f25-9bee-18a720e14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d2592133-d5c7-4c43-81df-3ea25cf356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072989-6e38-4f25-9bee-18a720e147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92E356-B510-1D40-AE48-58E5A5F4A5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EF149E-427B-4F4E-9828-AF5C482A92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91BE69-1C9C-44B9-875E-06A6A8F0F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72989-6e38-4f25-9bee-18a720e14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1FF736-D5F3-471C-8D80-B36774071B50}">
  <ds:schemaRefs>
    <ds:schemaRef ds:uri="http://schemas.microsoft.com/office/2006/documentManagement/types"/>
    <ds:schemaRef ds:uri="http://purl.org/dc/terms/"/>
    <ds:schemaRef ds:uri="9a072989-6e38-4f25-9bee-18a720e147eb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55d972bf-56dc-4dac-ab09-6f58e6bc3c6d}" enabled="1" method="Privileged" siteId="{081c4a9c-ea86-468c-9b4c-30d99d63df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246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Links>
    <vt:vector size="120" baseType="variant">
      <vt:variant>
        <vt:i4>2293827</vt:i4>
      </vt:variant>
      <vt:variant>
        <vt:i4>117</vt:i4>
      </vt:variant>
      <vt:variant>
        <vt:i4>0</vt:i4>
      </vt:variant>
      <vt:variant>
        <vt:i4>5</vt:i4>
      </vt:variant>
      <vt:variant>
        <vt:lpwstr>mailto:sylvain.lemelletier@natrangroupe.com</vt:lpwstr>
      </vt:variant>
      <vt:variant>
        <vt:lpwstr/>
      </vt:variant>
      <vt:variant>
        <vt:i4>2228234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_Toc1323141998</vt:lpwstr>
      </vt:variant>
      <vt:variant>
        <vt:i4>3014662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_Toc1328466175</vt:lpwstr>
      </vt:variant>
      <vt:variant>
        <vt:i4>2424837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_Toc1176863487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_Toc674835710</vt:lpwstr>
      </vt:variant>
      <vt:variant>
        <vt:i4>1572912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_Toc29101721</vt:lpwstr>
      </vt:variant>
      <vt:variant>
        <vt:i4>3080195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_Toc1976305334</vt:lpwstr>
      </vt:variant>
      <vt:variant>
        <vt:i4>2162694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_Toc1203232175</vt:lpwstr>
      </vt:variant>
      <vt:variant>
        <vt:i4>2162696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_Toc2106852307</vt:lpwstr>
      </vt:variant>
      <vt:variant>
        <vt:i4>2490383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_Toc9602656</vt:lpwstr>
      </vt:variant>
      <vt:variant>
        <vt:i4>1245244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_Toc811644172</vt:lpwstr>
      </vt:variant>
      <vt:variant>
        <vt:i4>2555911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_Toc1727909040</vt:lpwstr>
      </vt:variant>
      <vt:variant>
        <vt:i4>2752518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_Toc1621747759</vt:lpwstr>
      </vt:variant>
      <vt:variant>
        <vt:i4>1966138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_Toc198527120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_Toc237233688</vt:lpwstr>
      </vt:variant>
      <vt:variant>
        <vt:i4>1310779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_Toc114496700</vt:lpwstr>
      </vt:variant>
      <vt:variant>
        <vt:i4>1310773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_Toc834680163</vt:lpwstr>
      </vt:variant>
      <vt:variant>
        <vt:i4>2359297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_Toc1524472045</vt:lpwstr>
      </vt:variant>
      <vt:variant>
        <vt:i4>2031668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_Toc979907414</vt:lpwstr>
      </vt:variant>
      <vt:variant>
        <vt:i4>2883592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_Toc1388049581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Hardy</dc:creator>
  <cp:keywords/>
  <dc:description/>
  <cp:lastModifiedBy>NDIKA LEMAN Jessika</cp:lastModifiedBy>
  <cp:revision>8</cp:revision>
  <cp:lastPrinted>2025-02-19T08:15:00Z</cp:lastPrinted>
  <dcterms:created xsi:type="dcterms:W3CDTF">2025-04-04T16:57:00Z</dcterms:created>
  <dcterms:modified xsi:type="dcterms:W3CDTF">2025-04-23T13:56:00Z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0x0101001693F60B73BCB94FB465D7F6990246E1</vt:lpwstr>
  </property>
  <property fmtid="{D5CDD505-2E9C-101B-9397-08002B2CF9AE}" pid="3" name="ClassificationContentMarkingFooterShapeIds">
    <vt:lpwstr>5cb34e5e,5981b303,6f421e6a,7657887a,c22ca2b,52a3826f</vt:lpwstr>
  </property>
  <property fmtid="{D5CDD505-2E9C-101B-9397-08002B2CF9AE}" pid="4" name="ClassificationContentMarkingFooterFontProps">
    <vt:lpwstr>#0000ff,10,Calibri</vt:lpwstr>
  </property>
  <property fmtid="{D5CDD505-2E9C-101B-9397-08002B2CF9AE}" pid="5" name="ClassificationContentMarkingFooterText">
    <vt:lpwstr>Classification NaTran : Public [X] Interne [ ] Diffusion limitée [ ] Confidentiel entreprise [ ]</vt:lpwstr>
  </property>
  <property fmtid="{D5CDD505-2E9C-101B-9397-08002B2CF9AE}" pid="6" name="MediaServiceImageTags">
    <vt:lpwstr/>
  </property>
</Properties>
</file>